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D79E9" w14:textId="77777777" w:rsidR="009E02D1" w:rsidRPr="009E02D1" w:rsidRDefault="009E02D1" w:rsidP="009E02D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4"/>
          <w:szCs w:val="24"/>
        </w:rPr>
      </w:pPr>
      <w:r w:rsidRPr="009E02D1">
        <w:rPr>
          <w:rFonts w:ascii="Arial" w:eastAsia="Times New Roman" w:hAnsi="Arial" w:cs="Times New Roman"/>
          <w:noProof/>
          <w:sz w:val="21"/>
          <w:szCs w:val="20"/>
          <w:lang w:eastAsia="nb-NO"/>
        </w:rPr>
        <w:drawing>
          <wp:anchor distT="0" distB="0" distL="114300" distR="114300" simplePos="0" relativeHeight="251660288" behindDoc="0" locked="0" layoutInCell="1" allowOverlap="1" wp14:anchorId="3DCD7A2D" wp14:editId="3DCD7A2E">
            <wp:simplePos x="0" y="0"/>
            <wp:positionH relativeFrom="column">
              <wp:posOffset>-332740</wp:posOffset>
            </wp:positionH>
            <wp:positionV relativeFrom="paragraph">
              <wp:posOffset>-129540</wp:posOffset>
            </wp:positionV>
            <wp:extent cx="1476375" cy="1476375"/>
            <wp:effectExtent l="0" t="0" r="9525" b="9525"/>
            <wp:wrapSquare wrapText="bothSides"/>
            <wp:docPr id="2" name="Bilde 8" descr="Beskrivelse: cid:image004.png@01CCB42A.A1F536D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8" descr="Beskrivelse: cid:image004.png@01CCB42A.A1F536D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CD79EA" w14:textId="77777777" w:rsidR="009E02D1" w:rsidRPr="009E02D1" w:rsidRDefault="009E02D1" w:rsidP="009E02D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4"/>
          <w:szCs w:val="24"/>
        </w:rPr>
      </w:pPr>
    </w:p>
    <w:p w14:paraId="3DCD79EB" w14:textId="77777777" w:rsidR="009E02D1" w:rsidRPr="009E02D1" w:rsidRDefault="009E02D1" w:rsidP="009E02D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1"/>
          <w:szCs w:val="20"/>
          <w:lang w:val="en-US"/>
        </w:rPr>
      </w:pPr>
      <w:r w:rsidRPr="009E02D1">
        <w:rPr>
          <w:rFonts w:ascii="Arial" w:eastAsia="Times New Roman" w:hAnsi="Arial" w:cs="Times New Roman"/>
          <w:noProof/>
          <w:sz w:val="21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D7A2F" wp14:editId="3DCD7A30">
                <wp:simplePos x="0" y="0"/>
                <wp:positionH relativeFrom="column">
                  <wp:posOffset>-533400</wp:posOffset>
                </wp:positionH>
                <wp:positionV relativeFrom="paragraph">
                  <wp:posOffset>76835</wp:posOffset>
                </wp:positionV>
                <wp:extent cx="284480" cy="240030"/>
                <wp:effectExtent l="9525" t="10160" r="1079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D7A3B" w14:textId="77777777" w:rsidR="002B00F2" w:rsidRPr="00740644" w:rsidRDefault="002B00F2" w:rsidP="009E02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40644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CD7A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6.05pt;width:22.4pt;height:1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" strokecolor="white" strokeweight=".25pt">
                <v:textbox>
                  <w:txbxContent>
                    <w:p w14:paraId="3DCD7A3B" w14:textId="77777777" w:rsidR="002B00F2" w:rsidRPr="00740644" w:rsidRDefault="002B00F2" w:rsidP="009E02D1">
                      <w:pPr>
                        <w:rPr>
                          <w:sz w:val="24"/>
                          <w:szCs w:val="24"/>
                        </w:rPr>
                      </w:pPr>
                      <w:r w:rsidRPr="00740644">
                        <w:rPr>
                          <w:sz w:val="24"/>
                          <w:szCs w:val="24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Start"/>
      <w:bookmarkEnd w:id="0"/>
    </w:p>
    <w:p w14:paraId="3DCD79EC" w14:textId="77777777" w:rsidR="009E02D1" w:rsidRPr="009E02D1" w:rsidRDefault="009E02D1" w:rsidP="009E02D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1"/>
          <w:szCs w:val="20"/>
          <w:lang w:val="en-US"/>
        </w:rPr>
      </w:pPr>
    </w:p>
    <w:p w14:paraId="3DCD79ED" w14:textId="77777777" w:rsidR="009E02D1" w:rsidRPr="009E02D1" w:rsidRDefault="009E02D1" w:rsidP="009E02D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1"/>
          <w:szCs w:val="20"/>
          <w:lang w:val="en-US"/>
        </w:rPr>
      </w:pPr>
    </w:p>
    <w:p w14:paraId="3DCD79EE" w14:textId="74CDBCD5" w:rsidR="009E02D1" w:rsidRPr="009E02D1" w:rsidRDefault="009E02D1" w:rsidP="009E02D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1"/>
          <w:szCs w:val="20"/>
          <w:lang w:val="en-US"/>
        </w:rPr>
      </w:pPr>
    </w:p>
    <w:p w14:paraId="3DCD79EF" w14:textId="77777777" w:rsidR="009E02D1" w:rsidRPr="009E02D1" w:rsidRDefault="009E02D1" w:rsidP="009E02D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1"/>
          <w:szCs w:val="20"/>
          <w:lang w:val="en-US"/>
        </w:rPr>
      </w:pPr>
    </w:p>
    <w:p w14:paraId="3DCD79F0" w14:textId="77777777" w:rsidR="009E02D1" w:rsidRPr="009E02D1" w:rsidRDefault="009E02D1" w:rsidP="009E02D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1"/>
          <w:szCs w:val="20"/>
          <w:lang w:val="en-US"/>
        </w:rPr>
      </w:pPr>
    </w:p>
    <w:p w14:paraId="3DCD79F1" w14:textId="4FD1A34A" w:rsidR="009E02D1" w:rsidRPr="00032EBA" w:rsidRDefault="0062537D" w:rsidP="009E02D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</w:rPr>
      </w:pPr>
      <w:r w:rsidRPr="00032EBA">
        <w:rPr>
          <w:rFonts w:ascii="Arial" w:eastAsia="Times New Roman" w:hAnsi="Arial" w:cs="Arial"/>
          <w:b/>
          <w:sz w:val="28"/>
          <w:szCs w:val="28"/>
        </w:rPr>
        <w:t>R</w:t>
      </w:r>
      <w:r w:rsidR="009E02D1" w:rsidRPr="00032EBA">
        <w:rPr>
          <w:rFonts w:ascii="Arial" w:eastAsia="Times New Roman" w:hAnsi="Arial" w:cs="Arial"/>
          <w:b/>
          <w:sz w:val="28"/>
          <w:szCs w:val="28"/>
        </w:rPr>
        <w:t xml:space="preserve">eferat fra </w:t>
      </w:r>
      <w:r w:rsidR="003D1FB1" w:rsidRPr="00032EBA">
        <w:rPr>
          <w:rFonts w:ascii="Arial" w:eastAsia="Times New Roman" w:hAnsi="Arial" w:cs="Arial"/>
          <w:b/>
          <w:sz w:val="28"/>
          <w:szCs w:val="28"/>
        </w:rPr>
        <w:t>møte</w:t>
      </w:r>
      <w:r w:rsidR="00EF25C5" w:rsidRPr="00032EBA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="00EF25C5" w:rsidRPr="00032EBA">
        <w:rPr>
          <w:rFonts w:ascii="Arial" w:eastAsia="Times New Roman" w:hAnsi="Arial" w:cs="Arial"/>
          <w:b/>
          <w:sz w:val="28"/>
          <w:szCs w:val="28"/>
        </w:rPr>
        <w:t>Gyrofri</w:t>
      </w:r>
      <w:proofErr w:type="spellEnd"/>
      <w:r w:rsidR="00EF25C5" w:rsidRPr="00032EBA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8800A1">
        <w:rPr>
          <w:rFonts w:ascii="Arial" w:eastAsia="Times New Roman" w:hAnsi="Arial" w:cs="Arial"/>
          <w:b/>
          <w:sz w:val="28"/>
          <w:szCs w:val="28"/>
        </w:rPr>
        <w:tab/>
      </w:r>
      <w:r w:rsidR="008800A1">
        <w:rPr>
          <w:rFonts w:ascii="Arial" w:eastAsia="Times New Roman" w:hAnsi="Arial" w:cs="Arial"/>
          <w:b/>
          <w:sz w:val="28"/>
          <w:szCs w:val="28"/>
        </w:rPr>
        <w:tab/>
      </w:r>
      <w:r w:rsidR="008800A1">
        <w:rPr>
          <w:rFonts w:ascii="Arial" w:eastAsia="Times New Roman" w:hAnsi="Arial" w:cs="Arial"/>
          <w:b/>
          <w:sz w:val="28"/>
          <w:szCs w:val="28"/>
        </w:rPr>
        <w:tab/>
      </w:r>
      <w:r w:rsidR="008800A1">
        <w:rPr>
          <w:rFonts w:ascii="Arial" w:eastAsia="Times New Roman" w:hAnsi="Arial" w:cs="Arial"/>
          <w:b/>
          <w:sz w:val="28"/>
          <w:szCs w:val="28"/>
        </w:rPr>
        <w:tab/>
      </w:r>
      <w:r w:rsidR="008800A1">
        <w:rPr>
          <w:rFonts w:ascii="Arial" w:eastAsia="Times New Roman" w:hAnsi="Arial" w:cs="Arial"/>
          <w:b/>
          <w:sz w:val="28"/>
          <w:szCs w:val="28"/>
        </w:rPr>
        <w:tab/>
      </w:r>
      <w:r w:rsidR="008800A1">
        <w:rPr>
          <w:rFonts w:ascii="Arial" w:eastAsia="Times New Roman" w:hAnsi="Arial" w:cs="Arial"/>
          <w:b/>
          <w:sz w:val="28"/>
          <w:szCs w:val="28"/>
        </w:rPr>
        <w:tab/>
      </w:r>
      <w:r w:rsidR="00B86756">
        <w:t>Dato: 20.12</w:t>
      </w:r>
      <w:r w:rsidR="008800A1" w:rsidRPr="008800A1">
        <w:t>.2016</w:t>
      </w:r>
      <w:r w:rsidR="0009389D" w:rsidRPr="00032EBA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14:paraId="3DCD79F2" w14:textId="77777777" w:rsidR="009E02D1" w:rsidRPr="009E02D1" w:rsidRDefault="009E02D1" w:rsidP="009E02D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84"/>
        <w:gridCol w:w="7938"/>
      </w:tblGrid>
      <w:tr w:rsidR="009E02D1" w:rsidRPr="005F7715" w14:paraId="3DCD79F5" w14:textId="77777777" w:rsidTr="00AC715F">
        <w:tc>
          <w:tcPr>
            <w:tcW w:w="1384" w:type="dxa"/>
          </w:tcPr>
          <w:p w14:paraId="3DCD79F3" w14:textId="61189594" w:rsidR="009E02D1" w:rsidRPr="005F7715" w:rsidRDefault="00A63381" w:rsidP="009E02D1">
            <w:pPr>
              <w:widowControl w:val="0"/>
              <w:tabs>
                <w:tab w:val="left" w:pos="1086"/>
                <w:tab w:val="left" w:pos="677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5F7715">
              <w:rPr>
                <w:b/>
                <w:sz w:val="24"/>
                <w:szCs w:val="24"/>
              </w:rPr>
              <w:t>Dato/t</w:t>
            </w:r>
            <w:r w:rsidR="009E02D1" w:rsidRPr="005F7715">
              <w:rPr>
                <w:b/>
                <w:sz w:val="24"/>
                <w:szCs w:val="24"/>
              </w:rPr>
              <w:t>id</w:t>
            </w:r>
          </w:p>
        </w:tc>
        <w:tc>
          <w:tcPr>
            <w:tcW w:w="7938" w:type="dxa"/>
          </w:tcPr>
          <w:p w14:paraId="3DCD79F4" w14:textId="325646A5" w:rsidR="009E02D1" w:rsidRPr="005F7715" w:rsidRDefault="00B86756" w:rsidP="00A63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B4716" w:rsidRPr="005F771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.11</w:t>
            </w:r>
            <w:r w:rsidR="00A63381" w:rsidRPr="005F7715">
              <w:rPr>
                <w:sz w:val="24"/>
                <w:szCs w:val="24"/>
              </w:rPr>
              <w:t>.2016./ kl. 1000 – 1400</w:t>
            </w:r>
          </w:p>
        </w:tc>
      </w:tr>
      <w:tr w:rsidR="009E02D1" w:rsidRPr="005F7715" w14:paraId="3DCD79F8" w14:textId="77777777" w:rsidTr="00AC715F">
        <w:tc>
          <w:tcPr>
            <w:tcW w:w="1384" w:type="dxa"/>
          </w:tcPr>
          <w:p w14:paraId="3DCD79F6" w14:textId="77777777" w:rsidR="009E02D1" w:rsidRPr="005F7715" w:rsidRDefault="009E02D1" w:rsidP="009E02D1">
            <w:pPr>
              <w:widowControl w:val="0"/>
              <w:tabs>
                <w:tab w:val="left" w:pos="1086"/>
                <w:tab w:val="left" w:pos="677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5F7715">
              <w:rPr>
                <w:b/>
                <w:sz w:val="24"/>
                <w:szCs w:val="24"/>
              </w:rPr>
              <w:t>Sted</w:t>
            </w:r>
          </w:p>
        </w:tc>
        <w:tc>
          <w:tcPr>
            <w:tcW w:w="7938" w:type="dxa"/>
          </w:tcPr>
          <w:p w14:paraId="3DCD79F7" w14:textId="087879F8" w:rsidR="009E02D1" w:rsidRPr="005F7715" w:rsidRDefault="00B86756" w:rsidP="009E02D1">
            <w:pPr>
              <w:widowControl w:val="0"/>
              <w:tabs>
                <w:tab w:val="left" w:pos="1086"/>
                <w:tab w:val="left" w:pos="677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Sande kommune</w:t>
            </w:r>
          </w:p>
        </w:tc>
      </w:tr>
      <w:tr w:rsidR="009E02D1" w:rsidRPr="005F7715" w14:paraId="3DCD79FC" w14:textId="77777777" w:rsidTr="00AC715F">
        <w:tc>
          <w:tcPr>
            <w:tcW w:w="1384" w:type="dxa"/>
          </w:tcPr>
          <w:p w14:paraId="3DCD79F9" w14:textId="77777777" w:rsidR="009E02D1" w:rsidRPr="005F7715" w:rsidRDefault="009E02D1" w:rsidP="009E02D1">
            <w:pPr>
              <w:widowControl w:val="0"/>
              <w:tabs>
                <w:tab w:val="left" w:pos="1086"/>
                <w:tab w:val="left" w:pos="677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5F7715">
              <w:rPr>
                <w:b/>
                <w:sz w:val="24"/>
                <w:szCs w:val="24"/>
              </w:rPr>
              <w:t>Tilstede</w:t>
            </w:r>
          </w:p>
        </w:tc>
        <w:tc>
          <w:tcPr>
            <w:tcW w:w="7938" w:type="dxa"/>
          </w:tcPr>
          <w:p w14:paraId="042A0F6E" w14:textId="06F0E1B6" w:rsidR="00B86756" w:rsidRPr="00B86756" w:rsidRDefault="003D1FB1" w:rsidP="00B86756">
            <w:pPr>
              <w:rPr>
                <w:rStyle w:val="Sterk"/>
                <w:b w:val="0"/>
                <w:sz w:val="22"/>
                <w:szCs w:val="22"/>
              </w:rPr>
            </w:pPr>
            <w:r w:rsidRPr="00B86756">
              <w:rPr>
                <w:sz w:val="22"/>
                <w:szCs w:val="22"/>
              </w:rPr>
              <w:t xml:space="preserve">VFK v </w:t>
            </w:r>
            <w:r w:rsidR="00EF25C5" w:rsidRPr="00B86756">
              <w:rPr>
                <w:sz w:val="22"/>
                <w:szCs w:val="22"/>
              </w:rPr>
              <w:t xml:space="preserve">Lars </w:t>
            </w:r>
            <w:r w:rsidR="00BB4716" w:rsidRPr="00B86756">
              <w:rPr>
                <w:sz w:val="22"/>
                <w:szCs w:val="22"/>
              </w:rPr>
              <w:t>W. Solheim</w:t>
            </w:r>
            <w:r w:rsidRPr="00B86756">
              <w:rPr>
                <w:sz w:val="22"/>
                <w:szCs w:val="22"/>
              </w:rPr>
              <w:t xml:space="preserve"> og Agnes Hov Bjellvåg</w:t>
            </w:r>
            <w:r w:rsidR="00BB4716" w:rsidRPr="00B86756">
              <w:rPr>
                <w:sz w:val="22"/>
                <w:szCs w:val="22"/>
              </w:rPr>
              <w:t xml:space="preserve">, </w:t>
            </w:r>
            <w:proofErr w:type="spellStart"/>
            <w:r w:rsidRPr="00B86756">
              <w:rPr>
                <w:sz w:val="22"/>
                <w:szCs w:val="22"/>
              </w:rPr>
              <w:t>Akvaplan-niva</w:t>
            </w:r>
            <w:proofErr w:type="spellEnd"/>
            <w:r w:rsidRPr="00B86756">
              <w:rPr>
                <w:sz w:val="22"/>
                <w:szCs w:val="22"/>
              </w:rPr>
              <w:t xml:space="preserve"> v </w:t>
            </w:r>
            <w:r w:rsidR="00BB4716" w:rsidRPr="00B86756">
              <w:rPr>
                <w:sz w:val="22"/>
                <w:szCs w:val="22"/>
              </w:rPr>
              <w:t xml:space="preserve">Guttorm Christensen, </w:t>
            </w:r>
            <w:proofErr w:type="spellStart"/>
            <w:r w:rsidRPr="00B86756">
              <w:rPr>
                <w:sz w:val="22"/>
                <w:szCs w:val="22"/>
              </w:rPr>
              <w:t>Vet</w:t>
            </w:r>
            <w:r w:rsidR="005F7715" w:rsidRPr="00B86756">
              <w:rPr>
                <w:sz w:val="22"/>
                <w:szCs w:val="22"/>
              </w:rPr>
              <w:t>.</w:t>
            </w:r>
            <w:r w:rsidRPr="00B86756">
              <w:rPr>
                <w:sz w:val="22"/>
                <w:szCs w:val="22"/>
              </w:rPr>
              <w:t>inst</w:t>
            </w:r>
            <w:proofErr w:type="spellEnd"/>
            <w:r w:rsidRPr="00B86756">
              <w:rPr>
                <w:sz w:val="22"/>
                <w:szCs w:val="22"/>
              </w:rPr>
              <w:t xml:space="preserve"> v Tor Atle Mo</w:t>
            </w:r>
            <w:r w:rsidR="00EF25C5" w:rsidRPr="00B86756">
              <w:rPr>
                <w:sz w:val="22"/>
                <w:szCs w:val="22"/>
              </w:rPr>
              <w:t xml:space="preserve">, </w:t>
            </w:r>
            <w:proofErr w:type="spellStart"/>
            <w:r w:rsidRPr="00B86756">
              <w:rPr>
                <w:sz w:val="22"/>
                <w:szCs w:val="22"/>
              </w:rPr>
              <w:t>FMVe</w:t>
            </w:r>
            <w:proofErr w:type="spellEnd"/>
            <w:r w:rsidRPr="00B86756">
              <w:rPr>
                <w:sz w:val="22"/>
                <w:szCs w:val="22"/>
              </w:rPr>
              <w:t xml:space="preserve"> v </w:t>
            </w:r>
            <w:r w:rsidR="00EF25C5" w:rsidRPr="00B86756">
              <w:rPr>
                <w:sz w:val="22"/>
                <w:szCs w:val="22"/>
              </w:rPr>
              <w:t>Arne Christian Geving</w:t>
            </w:r>
            <w:proofErr w:type="gramStart"/>
            <w:r w:rsidR="00BB4716" w:rsidRPr="00B86756">
              <w:rPr>
                <w:sz w:val="22"/>
                <w:szCs w:val="22"/>
              </w:rPr>
              <w:t xml:space="preserve">, </w:t>
            </w:r>
            <w:r w:rsidR="00B86756">
              <w:rPr>
                <w:sz w:val="22"/>
                <w:szCs w:val="22"/>
              </w:rPr>
              <w:t>,</w:t>
            </w:r>
            <w:r w:rsidRPr="00B86756">
              <w:rPr>
                <w:sz w:val="22"/>
                <w:szCs w:val="22"/>
              </w:rPr>
              <w:t>NJFF</w:t>
            </w:r>
            <w:proofErr w:type="gramEnd"/>
            <w:r w:rsidRPr="00B86756">
              <w:rPr>
                <w:sz w:val="22"/>
                <w:szCs w:val="22"/>
              </w:rPr>
              <w:t xml:space="preserve"> v Øyvind </w:t>
            </w:r>
            <w:proofErr w:type="spellStart"/>
            <w:r w:rsidRPr="00B86756">
              <w:rPr>
                <w:sz w:val="22"/>
                <w:szCs w:val="22"/>
              </w:rPr>
              <w:t>Fjeldseth</w:t>
            </w:r>
            <w:proofErr w:type="spellEnd"/>
            <w:r w:rsidRPr="00B86756">
              <w:rPr>
                <w:sz w:val="22"/>
                <w:szCs w:val="22"/>
              </w:rPr>
              <w:t xml:space="preserve">, ØFK v </w:t>
            </w:r>
            <w:r w:rsidR="00B86756">
              <w:rPr>
                <w:sz w:val="22"/>
                <w:szCs w:val="22"/>
              </w:rPr>
              <w:t xml:space="preserve">Marte </w:t>
            </w:r>
            <w:r w:rsidR="00B86756" w:rsidRPr="00B86756">
              <w:rPr>
                <w:sz w:val="22"/>
                <w:szCs w:val="22"/>
                <w:highlight w:val="yellow"/>
              </w:rPr>
              <w:t>….</w:t>
            </w:r>
            <w:r w:rsidR="00B86756">
              <w:rPr>
                <w:sz w:val="22"/>
                <w:szCs w:val="22"/>
              </w:rPr>
              <w:t xml:space="preserve"> </w:t>
            </w:r>
            <w:proofErr w:type="gramStart"/>
            <w:r w:rsidR="00B86756">
              <w:rPr>
                <w:sz w:val="22"/>
                <w:szCs w:val="22"/>
              </w:rPr>
              <w:t>og</w:t>
            </w:r>
            <w:proofErr w:type="gramEnd"/>
            <w:r w:rsidR="00B86756">
              <w:rPr>
                <w:sz w:val="22"/>
                <w:szCs w:val="22"/>
              </w:rPr>
              <w:t xml:space="preserve"> </w:t>
            </w:r>
            <w:r w:rsidRPr="00B86756">
              <w:rPr>
                <w:sz w:val="22"/>
                <w:szCs w:val="22"/>
              </w:rPr>
              <w:t xml:space="preserve">Helen Gabestad, </w:t>
            </w:r>
            <w:proofErr w:type="spellStart"/>
            <w:r w:rsidRPr="00B86756">
              <w:rPr>
                <w:sz w:val="22"/>
                <w:szCs w:val="22"/>
              </w:rPr>
              <w:t>FMØs</w:t>
            </w:r>
            <w:proofErr w:type="spellEnd"/>
            <w:r w:rsidRPr="00B86756">
              <w:rPr>
                <w:sz w:val="22"/>
                <w:szCs w:val="22"/>
              </w:rPr>
              <w:t xml:space="preserve"> v Leif R. Karlsen, R, , Larvik kommune v Bjørn Evensen, Sande k</w:t>
            </w:r>
            <w:r w:rsidR="00B86756" w:rsidRPr="00B86756">
              <w:rPr>
                <w:sz w:val="22"/>
                <w:szCs w:val="22"/>
              </w:rPr>
              <w:t xml:space="preserve">ommune v </w:t>
            </w:r>
            <w:r w:rsidRPr="00B86756">
              <w:rPr>
                <w:sz w:val="22"/>
                <w:szCs w:val="22"/>
              </w:rPr>
              <w:t xml:space="preserve"> Bjørn Elnan</w:t>
            </w:r>
            <w:r w:rsidR="002E11B8" w:rsidRPr="00B86756">
              <w:rPr>
                <w:sz w:val="22"/>
                <w:szCs w:val="22"/>
              </w:rPr>
              <w:t xml:space="preserve">, </w:t>
            </w:r>
            <w:proofErr w:type="spellStart"/>
            <w:r w:rsidR="002E11B8" w:rsidRPr="00B86756">
              <w:rPr>
                <w:sz w:val="22"/>
                <w:szCs w:val="22"/>
              </w:rPr>
              <w:t>FMVe</w:t>
            </w:r>
            <w:proofErr w:type="spellEnd"/>
            <w:r w:rsidR="002E11B8" w:rsidRPr="00B86756">
              <w:rPr>
                <w:sz w:val="22"/>
                <w:szCs w:val="22"/>
              </w:rPr>
              <w:t xml:space="preserve"> v Eivind E. Andersen</w:t>
            </w:r>
            <w:r w:rsidR="00B86756" w:rsidRPr="00B86756">
              <w:rPr>
                <w:sz w:val="22"/>
                <w:szCs w:val="22"/>
              </w:rPr>
              <w:t xml:space="preserve">, Erik Garnås v </w:t>
            </w:r>
            <w:proofErr w:type="spellStart"/>
            <w:r w:rsidR="00B86756" w:rsidRPr="00B86756">
              <w:rPr>
                <w:sz w:val="22"/>
                <w:szCs w:val="22"/>
              </w:rPr>
              <w:t>FMBu</w:t>
            </w:r>
            <w:proofErr w:type="spellEnd"/>
            <w:r w:rsidR="00B86756" w:rsidRPr="00B86756">
              <w:rPr>
                <w:sz w:val="22"/>
                <w:szCs w:val="22"/>
              </w:rPr>
              <w:t xml:space="preserve">, Andre Stålstrøm v NIVA, </w:t>
            </w:r>
            <w:r w:rsidR="00B86756" w:rsidRPr="00B86756">
              <w:rPr>
                <w:rStyle w:val="Sterk"/>
                <w:b w:val="0"/>
                <w:sz w:val="22"/>
                <w:szCs w:val="22"/>
              </w:rPr>
              <w:t>Karina Hjelmervik, Høgskolen i Vestfold</w:t>
            </w:r>
            <w:r w:rsidR="00B86756">
              <w:rPr>
                <w:rStyle w:val="Sterk"/>
                <w:b w:val="0"/>
                <w:sz w:val="22"/>
                <w:szCs w:val="22"/>
              </w:rPr>
              <w:t>, Thrond Haugen v UMBU</w:t>
            </w:r>
          </w:p>
          <w:p w14:paraId="3DCD79FB" w14:textId="62020FEE" w:rsidR="00B25C04" w:rsidRPr="005F7715" w:rsidRDefault="00B25C04" w:rsidP="00B86756">
            <w:pPr>
              <w:widowControl w:val="0"/>
              <w:tabs>
                <w:tab w:val="left" w:pos="1086"/>
                <w:tab w:val="left" w:pos="677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9E02D1" w:rsidRPr="005F7715" w14:paraId="3DCD79FF" w14:textId="77777777" w:rsidTr="00AC715F">
        <w:tc>
          <w:tcPr>
            <w:tcW w:w="1384" w:type="dxa"/>
          </w:tcPr>
          <w:p w14:paraId="3DCD79FD" w14:textId="77777777" w:rsidR="009E02D1" w:rsidRPr="005F7715" w:rsidRDefault="009E02D1" w:rsidP="009E02D1">
            <w:pPr>
              <w:widowControl w:val="0"/>
              <w:tabs>
                <w:tab w:val="left" w:pos="1086"/>
                <w:tab w:val="left" w:pos="677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5F7715">
              <w:rPr>
                <w:b/>
                <w:sz w:val="24"/>
                <w:szCs w:val="24"/>
              </w:rPr>
              <w:t>Forfall</w:t>
            </w:r>
          </w:p>
        </w:tc>
        <w:tc>
          <w:tcPr>
            <w:tcW w:w="7938" w:type="dxa"/>
          </w:tcPr>
          <w:p w14:paraId="3DCD79FE" w14:textId="4108ABDF" w:rsidR="009E02D1" w:rsidRPr="005F7715" w:rsidRDefault="009E02D1" w:rsidP="00374727">
            <w:pPr>
              <w:widowControl w:val="0"/>
              <w:tabs>
                <w:tab w:val="left" w:pos="1086"/>
                <w:tab w:val="left" w:pos="677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9E02D1" w:rsidRPr="005F7715" w14:paraId="3DCD7A02" w14:textId="77777777" w:rsidTr="00AC715F">
        <w:tc>
          <w:tcPr>
            <w:tcW w:w="1384" w:type="dxa"/>
          </w:tcPr>
          <w:p w14:paraId="3DCD7A00" w14:textId="7EB9D6D2" w:rsidR="009E02D1" w:rsidRPr="005F7715" w:rsidRDefault="00EF25C5" w:rsidP="009E02D1">
            <w:pPr>
              <w:widowControl w:val="0"/>
              <w:tabs>
                <w:tab w:val="left" w:pos="1086"/>
                <w:tab w:val="left" w:pos="677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5F7715">
              <w:rPr>
                <w:b/>
                <w:sz w:val="24"/>
                <w:szCs w:val="24"/>
              </w:rPr>
              <w:t>Referent</w:t>
            </w:r>
          </w:p>
        </w:tc>
        <w:tc>
          <w:tcPr>
            <w:tcW w:w="7938" w:type="dxa"/>
          </w:tcPr>
          <w:p w14:paraId="3DCD7A01" w14:textId="7EF8A40C" w:rsidR="009E02D1" w:rsidRPr="005F7715" w:rsidRDefault="005F7715" w:rsidP="00EF25C5">
            <w:pPr>
              <w:widowControl w:val="0"/>
              <w:tabs>
                <w:tab w:val="left" w:pos="1086"/>
                <w:tab w:val="left" w:pos="677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Agnes Hov Bjellvåg/</w:t>
            </w:r>
            <w:r w:rsidR="00EF25C5" w:rsidRPr="005F7715">
              <w:rPr>
                <w:sz w:val="24"/>
                <w:szCs w:val="24"/>
              </w:rPr>
              <w:t xml:space="preserve">Lars W. Solheim </w:t>
            </w:r>
          </w:p>
        </w:tc>
      </w:tr>
      <w:tr w:rsidR="00B875F8" w:rsidRPr="005F7715" w14:paraId="3DCD7A05" w14:textId="77777777" w:rsidTr="00AC715F">
        <w:tc>
          <w:tcPr>
            <w:tcW w:w="1384" w:type="dxa"/>
          </w:tcPr>
          <w:p w14:paraId="3DCD7A03" w14:textId="77777777" w:rsidR="00B875F8" w:rsidRPr="005F7715" w:rsidRDefault="00B875F8" w:rsidP="009E02D1">
            <w:pPr>
              <w:widowControl w:val="0"/>
              <w:tabs>
                <w:tab w:val="left" w:pos="1086"/>
                <w:tab w:val="left" w:pos="677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5F7715">
              <w:rPr>
                <w:b/>
                <w:sz w:val="24"/>
                <w:szCs w:val="24"/>
              </w:rPr>
              <w:t>Vedlegg</w:t>
            </w:r>
          </w:p>
        </w:tc>
        <w:tc>
          <w:tcPr>
            <w:tcW w:w="7938" w:type="dxa"/>
          </w:tcPr>
          <w:p w14:paraId="3DCD7A04" w14:textId="04B658D7" w:rsidR="00B875F8" w:rsidRPr="005F7715" w:rsidRDefault="004373BB" w:rsidP="009E02D1">
            <w:pPr>
              <w:widowControl w:val="0"/>
              <w:tabs>
                <w:tab w:val="left" w:pos="1086"/>
                <w:tab w:val="left" w:pos="677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F7715">
              <w:rPr>
                <w:sz w:val="24"/>
                <w:szCs w:val="24"/>
              </w:rPr>
              <w:t xml:space="preserve">Les mer på; </w:t>
            </w:r>
            <w:hyperlink r:id="rId13" w:history="1">
              <w:r w:rsidR="00EF25C5" w:rsidRPr="005F7715">
                <w:rPr>
                  <w:rStyle w:val="Hyperkobling"/>
                  <w:sz w:val="24"/>
                  <w:szCs w:val="24"/>
                </w:rPr>
                <w:t>www.gyrofri.no</w:t>
              </w:r>
            </w:hyperlink>
            <w:r w:rsidR="00EF25C5" w:rsidRPr="005F7715">
              <w:rPr>
                <w:sz w:val="24"/>
                <w:szCs w:val="24"/>
              </w:rPr>
              <w:t xml:space="preserve"> </w:t>
            </w:r>
          </w:p>
        </w:tc>
      </w:tr>
    </w:tbl>
    <w:p w14:paraId="3DCD7A06" w14:textId="77777777" w:rsidR="009E02D1" w:rsidRPr="005F7715" w:rsidRDefault="009E02D1" w:rsidP="009E02D1">
      <w:pPr>
        <w:widowControl w:val="0"/>
        <w:tabs>
          <w:tab w:val="left" w:pos="1086"/>
          <w:tab w:val="left" w:pos="677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DCD7A07" w14:textId="77777777" w:rsidR="00B875F8" w:rsidRPr="005F7715" w:rsidRDefault="00B875F8" w:rsidP="009E02D1">
      <w:pPr>
        <w:widowControl w:val="0"/>
        <w:tabs>
          <w:tab w:val="left" w:pos="1086"/>
          <w:tab w:val="left" w:pos="677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57"/>
      </w:tblGrid>
      <w:tr w:rsidR="009E02D1" w:rsidRPr="005F7715" w14:paraId="3DCD7A0A" w14:textId="77777777" w:rsidTr="006A2B9C">
        <w:trPr>
          <w:trHeight w:val="491"/>
        </w:trPr>
        <w:tc>
          <w:tcPr>
            <w:tcW w:w="846" w:type="dxa"/>
          </w:tcPr>
          <w:p w14:paraId="3DCD7A08" w14:textId="5A439F8A" w:rsidR="009E02D1" w:rsidRPr="005F7715" w:rsidRDefault="009E02D1" w:rsidP="009E02D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4"/>
                <w:szCs w:val="24"/>
              </w:rPr>
            </w:pPr>
            <w:r w:rsidRPr="005F7715">
              <w:rPr>
                <w:b/>
                <w:bCs/>
                <w:sz w:val="24"/>
                <w:szCs w:val="24"/>
              </w:rPr>
              <w:t>SAK</w:t>
            </w:r>
            <w:r w:rsidR="0037371E">
              <w:rPr>
                <w:b/>
                <w:sz w:val="24"/>
                <w:szCs w:val="24"/>
              </w:rPr>
              <w:t xml:space="preserve"> GF* 3</w:t>
            </w:r>
            <w:r w:rsidR="007244A5" w:rsidRPr="005F7715">
              <w:rPr>
                <w:b/>
                <w:sz w:val="24"/>
                <w:szCs w:val="24"/>
              </w:rPr>
              <w:t>/16</w:t>
            </w:r>
          </w:p>
        </w:tc>
        <w:tc>
          <w:tcPr>
            <w:tcW w:w="8557" w:type="dxa"/>
          </w:tcPr>
          <w:p w14:paraId="39269897" w14:textId="77777777" w:rsidR="00BB4716" w:rsidRPr="005F7715" w:rsidRDefault="00BB4716" w:rsidP="00BB4716">
            <w:pPr>
              <w:widowControl w:val="0"/>
              <w:tabs>
                <w:tab w:val="left" w:pos="1086"/>
                <w:tab w:val="left" w:pos="677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5F7715">
              <w:rPr>
                <w:b/>
                <w:sz w:val="24"/>
                <w:szCs w:val="24"/>
              </w:rPr>
              <w:t>Agenda:</w:t>
            </w:r>
          </w:p>
          <w:p w14:paraId="443137C3" w14:textId="77777777" w:rsidR="00000000" w:rsidRPr="0037371E" w:rsidRDefault="00687DFF" w:rsidP="0037371E">
            <w:pPr>
              <w:widowControl w:val="0"/>
              <w:numPr>
                <w:ilvl w:val="0"/>
                <w:numId w:val="34"/>
              </w:numPr>
              <w:tabs>
                <w:tab w:val="num" w:pos="720"/>
                <w:tab w:val="left" w:pos="1086"/>
                <w:tab w:val="left" w:pos="677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7371E">
              <w:rPr>
                <w:sz w:val="24"/>
                <w:szCs w:val="24"/>
              </w:rPr>
              <w:t xml:space="preserve">Fagforedrag </w:t>
            </w:r>
            <w:proofErr w:type="spellStart"/>
            <w:r w:rsidRPr="0037371E">
              <w:rPr>
                <w:sz w:val="24"/>
                <w:szCs w:val="24"/>
              </w:rPr>
              <w:t>Fjordos</w:t>
            </w:r>
            <w:proofErr w:type="spellEnd"/>
            <w:r w:rsidRPr="0037371E">
              <w:rPr>
                <w:sz w:val="24"/>
                <w:szCs w:val="24"/>
              </w:rPr>
              <w:t xml:space="preserve"> II ved prosjektleder Karina Hj</w:t>
            </w:r>
            <w:r w:rsidRPr="0037371E">
              <w:rPr>
                <w:sz w:val="24"/>
                <w:szCs w:val="24"/>
              </w:rPr>
              <w:t>elmervik. Sammenfallende nytte av datainnsamling?</w:t>
            </w:r>
          </w:p>
          <w:p w14:paraId="2F351A6B" w14:textId="77777777" w:rsidR="00000000" w:rsidRPr="0037371E" w:rsidRDefault="00687DFF" w:rsidP="0037371E">
            <w:pPr>
              <w:widowControl w:val="0"/>
              <w:numPr>
                <w:ilvl w:val="0"/>
                <w:numId w:val="34"/>
              </w:numPr>
              <w:tabs>
                <w:tab w:val="num" w:pos="720"/>
                <w:tab w:val="left" w:pos="1086"/>
                <w:tab w:val="left" w:pos="677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7371E">
              <w:rPr>
                <w:sz w:val="24"/>
                <w:szCs w:val="24"/>
              </w:rPr>
              <w:t xml:space="preserve">Nyheter og endring i prosjektperiode og framdriftsplan  </w:t>
            </w:r>
          </w:p>
          <w:p w14:paraId="234347E6" w14:textId="77777777" w:rsidR="00000000" w:rsidRPr="0037371E" w:rsidRDefault="00687DFF" w:rsidP="0037371E">
            <w:pPr>
              <w:widowControl w:val="0"/>
              <w:numPr>
                <w:ilvl w:val="0"/>
                <w:numId w:val="34"/>
              </w:numPr>
              <w:tabs>
                <w:tab w:val="num" w:pos="720"/>
                <w:tab w:val="left" w:pos="1086"/>
                <w:tab w:val="left" w:pos="677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7371E">
              <w:rPr>
                <w:sz w:val="24"/>
                <w:szCs w:val="24"/>
              </w:rPr>
              <w:t>Faggruppe –orient</w:t>
            </w:r>
            <w:r w:rsidRPr="0037371E">
              <w:rPr>
                <w:sz w:val="24"/>
                <w:szCs w:val="24"/>
              </w:rPr>
              <w:t xml:space="preserve">erer fremdrift og leveranser </w:t>
            </w:r>
          </w:p>
          <w:p w14:paraId="672A11E7" w14:textId="77777777" w:rsidR="00000000" w:rsidRPr="0037371E" w:rsidRDefault="00687DFF" w:rsidP="0037371E">
            <w:pPr>
              <w:widowControl w:val="0"/>
              <w:numPr>
                <w:ilvl w:val="0"/>
                <w:numId w:val="34"/>
              </w:numPr>
              <w:tabs>
                <w:tab w:val="num" w:pos="720"/>
                <w:tab w:val="left" w:pos="1086"/>
                <w:tab w:val="left" w:pos="677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  <w:r w:rsidRPr="0037371E">
              <w:rPr>
                <w:i/>
                <w:sz w:val="24"/>
                <w:szCs w:val="24"/>
              </w:rPr>
              <w:t>Lunsj</w:t>
            </w:r>
          </w:p>
          <w:p w14:paraId="53FDB278" w14:textId="77777777" w:rsidR="00000000" w:rsidRPr="0037371E" w:rsidRDefault="00687DFF" w:rsidP="0037371E">
            <w:pPr>
              <w:widowControl w:val="0"/>
              <w:numPr>
                <w:ilvl w:val="0"/>
                <w:numId w:val="34"/>
              </w:numPr>
              <w:tabs>
                <w:tab w:val="num" w:pos="720"/>
                <w:tab w:val="left" w:pos="1086"/>
                <w:tab w:val="left" w:pos="677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7371E">
              <w:rPr>
                <w:sz w:val="24"/>
                <w:szCs w:val="24"/>
              </w:rPr>
              <w:t>Avtaler, økonomistyring og rapportering</w:t>
            </w:r>
          </w:p>
          <w:p w14:paraId="46B4807B" w14:textId="77777777" w:rsidR="00000000" w:rsidRPr="0037371E" w:rsidRDefault="00687DFF" w:rsidP="0037371E">
            <w:pPr>
              <w:widowControl w:val="0"/>
              <w:numPr>
                <w:ilvl w:val="0"/>
                <w:numId w:val="34"/>
              </w:numPr>
              <w:tabs>
                <w:tab w:val="num" w:pos="720"/>
                <w:tab w:val="left" w:pos="1086"/>
                <w:tab w:val="left" w:pos="677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7371E">
              <w:rPr>
                <w:sz w:val="24"/>
                <w:szCs w:val="24"/>
              </w:rPr>
              <w:t>Møteplan</w:t>
            </w:r>
          </w:p>
          <w:p w14:paraId="15B1D530" w14:textId="77777777" w:rsidR="00000000" w:rsidRPr="0037371E" w:rsidRDefault="00687DFF" w:rsidP="0037371E">
            <w:pPr>
              <w:widowControl w:val="0"/>
              <w:numPr>
                <w:ilvl w:val="0"/>
                <w:numId w:val="34"/>
              </w:numPr>
              <w:tabs>
                <w:tab w:val="num" w:pos="720"/>
                <w:tab w:val="left" w:pos="1086"/>
                <w:tab w:val="left" w:pos="677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7371E">
              <w:rPr>
                <w:sz w:val="24"/>
                <w:szCs w:val="24"/>
              </w:rPr>
              <w:t>Media og informasjon</w:t>
            </w:r>
          </w:p>
          <w:p w14:paraId="624C587E" w14:textId="77777777" w:rsidR="00000000" w:rsidRPr="0037371E" w:rsidRDefault="00687DFF" w:rsidP="0037371E">
            <w:pPr>
              <w:widowControl w:val="0"/>
              <w:numPr>
                <w:ilvl w:val="0"/>
                <w:numId w:val="34"/>
              </w:numPr>
              <w:tabs>
                <w:tab w:val="num" w:pos="720"/>
                <w:tab w:val="left" w:pos="1086"/>
                <w:tab w:val="left" w:pos="677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7371E">
              <w:rPr>
                <w:sz w:val="24"/>
                <w:szCs w:val="24"/>
              </w:rPr>
              <w:t>Utsjekk</w:t>
            </w:r>
          </w:p>
          <w:p w14:paraId="4708FA71" w14:textId="77777777" w:rsidR="00BB4716" w:rsidRPr="005F7715" w:rsidRDefault="00BB4716" w:rsidP="00BB4716">
            <w:pPr>
              <w:widowControl w:val="0"/>
              <w:tabs>
                <w:tab w:val="left" w:pos="1086"/>
                <w:tab w:val="left" w:pos="677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F7715">
              <w:rPr>
                <w:sz w:val="24"/>
                <w:szCs w:val="24"/>
              </w:rPr>
              <w:t> </w:t>
            </w:r>
          </w:p>
          <w:p w14:paraId="3DCD7A09" w14:textId="77777777" w:rsidR="009E02D1" w:rsidRPr="005F7715" w:rsidRDefault="009E02D1" w:rsidP="0037371E">
            <w:pPr>
              <w:widowControl w:val="0"/>
              <w:tabs>
                <w:tab w:val="left" w:pos="1086"/>
                <w:tab w:val="left" w:pos="677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B875F8" w:rsidRPr="005F7715" w14:paraId="3DCD7A0E" w14:textId="77777777" w:rsidTr="006A2B9C">
        <w:tc>
          <w:tcPr>
            <w:tcW w:w="846" w:type="dxa"/>
          </w:tcPr>
          <w:p w14:paraId="3DCD7A0B" w14:textId="658BA025" w:rsidR="00B875F8" w:rsidRPr="005F7715" w:rsidRDefault="00B875F8" w:rsidP="002B7055">
            <w:pPr>
              <w:widowControl w:val="0"/>
              <w:tabs>
                <w:tab w:val="left" w:pos="1086"/>
                <w:tab w:val="left" w:pos="677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8557" w:type="dxa"/>
          </w:tcPr>
          <w:p w14:paraId="7FCAA586" w14:textId="77777777" w:rsidR="005F7715" w:rsidRPr="005F7715" w:rsidRDefault="005F7715" w:rsidP="00A63381">
            <w:pPr>
              <w:rPr>
                <w:sz w:val="24"/>
                <w:szCs w:val="24"/>
              </w:rPr>
            </w:pPr>
          </w:p>
          <w:p w14:paraId="5C6FB04F" w14:textId="1C7D00AA" w:rsidR="00B9332C" w:rsidRDefault="00897552" w:rsidP="00A63381">
            <w:pPr>
              <w:rPr>
                <w:sz w:val="24"/>
                <w:szCs w:val="24"/>
              </w:rPr>
            </w:pPr>
            <w:r w:rsidRPr="005F7715">
              <w:rPr>
                <w:b/>
                <w:sz w:val="24"/>
                <w:szCs w:val="24"/>
              </w:rPr>
              <w:t>Ad. 1.</w:t>
            </w:r>
            <w:r w:rsidRPr="005F7715">
              <w:rPr>
                <w:sz w:val="24"/>
                <w:szCs w:val="24"/>
              </w:rPr>
              <w:t xml:space="preserve"> </w:t>
            </w:r>
            <w:r w:rsidR="004E1B15">
              <w:rPr>
                <w:sz w:val="24"/>
                <w:szCs w:val="24"/>
              </w:rPr>
              <w:t xml:space="preserve">Foredrag fra </w:t>
            </w:r>
            <w:proofErr w:type="spellStart"/>
            <w:r w:rsidR="004E1B15">
              <w:rPr>
                <w:sz w:val="24"/>
                <w:szCs w:val="24"/>
              </w:rPr>
              <w:t>FjordOs</w:t>
            </w:r>
            <w:proofErr w:type="spellEnd"/>
            <w:r w:rsidR="004E1B15">
              <w:rPr>
                <w:sz w:val="24"/>
                <w:szCs w:val="24"/>
              </w:rPr>
              <w:t xml:space="preserve">. Søknad om </w:t>
            </w:r>
            <w:proofErr w:type="spellStart"/>
            <w:r w:rsidR="004E1B15">
              <w:rPr>
                <w:sz w:val="24"/>
                <w:szCs w:val="24"/>
              </w:rPr>
              <w:t>FjordOs</w:t>
            </w:r>
            <w:proofErr w:type="spellEnd"/>
            <w:r w:rsidR="004E1B15">
              <w:rPr>
                <w:sz w:val="24"/>
                <w:szCs w:val="24"/>
              </w:rPr>
              <w:t xml:space="preserve"> 2 er inne til behandling ved Oslofjordfondet og svar ventes </w:t>
            </w:r>
            <w:proofErr w:type="spellStart"/>
            <w:r w:rsidR="004E1B15">
              <w:rPr>
                <w:sz w:val="24"/>
                <w:szCs w:val="24"/>
              </w:rPr>
              <w:t>feb</w:t>
            </w:r>
            <w:proofErr w:type="spellEnd"/>
            <w:r w:rsidR="004E1B15">
              <w:rPr>
                <w:sz w:val="24"/>
                <w:szCs w:val="24"/>
              </w:rPr>
              <w:t xml:space="preserve"> 2017. Om </w:t>
            </w:r>
            <w:proofErr w:type="spellStart"/>
            <w:r w:rsidR="004E1B15">
              <w:rPr>
                <w:sz w:val="24"/>
                <w:szCs w:val="24"/>
              </w:rPr>
              <w:t>prosjektes</w:t>
            </w:r>
            <w:proofErr w:type="spellEnd"/>
            <w:r w:rsidR="004E1B15">
              <w:rPr>
                <w:sz w:val="24"/>
                <w:szCs w:val="24"/>
              </w:rPr>
              <w:t xml:space="preserve"> får </w:t>
            </w:r>
            <w:proofErr w:type="spellStart"/>
            <w:r w:rsidR="004E1B15">
              <w:rPr>
                <w:sz w:val="24"/>
                <w:szCs w:val="24"/>
              </w:rPr>
              <w:t>bevillgning</w:t>
            </w:r>
            <w:proofErr w:type="spellEnd"/>
            <w:r w:rsidR="004E1B15">
              <w:rPr>
                <w:sz w:val="24"/>
                <w:szCs w:val="24"/>
              </w:rPr>
              <w:t xml:space="preserve"> så er det planlagt </w:t>
            </w:r>
            <w:proofErr w:type="gramStart"/>
            <w:r w:rsidR="004E1B15">
              <w:rPr>
                <w:sz w:val="24"/>
                <w:szCs w:val="24"/>
              </w:rPr>
              <w:t>oppstart  sep.</w:t>
            </w:r>
            <w:proofErr w:type="gramEnd"/>
            <w:r w:rsidR="004E1B15">
              <w:rPr>
                <w:sz w:val="24"/>
                <w:szCs w:val="24"/>
              </w:rPr>
              <w:t xml:space="preserve"> 2017 med 2 års prosjektperiode.</w:t>
            </w:r>
          </w:p>
          <w:p w14:paraId="6E587F0C" w14:textId="761978A4" w:rsidR="004E1B15" w:rsidRDefault="004E1B15" w:rsidP="00A63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Pålitelig havvarsling for Oslofjorden (strøm, salinitet, temp)</w:t>
            </w:r>
          </w:p>
          <w:p w14:paraId="4A361FA4" w14:textId="1983DDB0" w:rsidR="004E1B15" w:rsidRDefault="004E1B15" w:rsidP="00A63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Prosjektet har klare </w:t>
            </w:r>
            <w:proofErr w:type="spellStart"/>
            <w:r>
              <w:rPr>
                <w:sz w:val="24"/>
                <w:szCs w:val="24"/>
              </w:rPr>
              <w:t>syynergieffekter</w:t>
            </w:r>
            <w:proofErr w:type="spellEnd"/>
            <w:r>
              <w:rPr>
                <w:sz w:val="24"/>
                <w:szCs w:val="24"/>
              </w:rPr>
              <w:t xml:space="preserve"> med </w:t>
            </w:r>
            <w:proofErr w:type="spellStart"/>
            <w:r>
              <w:rPr>
                <w:sz w:val="24"/>
                <w:szCs w:val="24"/>
              </w:rPr>
              <w:t>Gyrofri</w:t>
            </w:r>
            <w:proofErr w:type="spellEnd"/>
            <w:r w:rsidR="004A01B7">
              <w:rPr>
                <w:sz w:val="24"/>
                <w:szCs w:val="24"/>
              </w:rPr>
              <w:t>.</w:t>
            </w:r>
          </w:p>
          <w:p w14:paraId="6C10B256" w14:textId="77777777" w:rsidR="004A01B7" w:rsidRPr="004A01B7" w:rsidRDefault="004A01B7" w:rsidP="004A01B7">
            <w:pPr>
              <w:pStyle w:val="Listeavsnitt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Gyrofri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skal sette ut salinitetsmålere m/ temp målere-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FjordOs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er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interessert i data fra prosjekt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Gyrofri</w:t>
            </w:r>
            <w:proofErr w:type="spellEnd"/>
          </w:p>
          <w:p w14:paraId="008BB7C1" w14:textId="77777777" w:rsidR="004A01B7" w:rsidRPr="005F7715" w:rsidRDefault="004A01B7" w:rsidP="00A63381">
            <w:pPr>
              <w:rPr>
                <w:sz w:val="24"/>
                <w:szCs w:val="24"/>
              </w:rPr>
            </w:pPr>
          </w:p>
          <w:p w14:paraId="2E164972" w14:textId="77777777" w:rsidR="00897552" w:rsidRPr="005F7715" w:rsidRDefault="00897552" w:rsidP="00A63381">
            <w:pPr>
              <w:rPr>
                <w:sz w:val="24"/>
                <w:szCs w:val="24"/>
              </w:rPr>
            </w:pPr>
          </w:p>
          <w:p w14:paraId="4EE4297D" w14:textId="0F10AF4C" w:rsidR="00806C15" w:rsidRDefault="00897552" w:rsidP="004E1B15">
            <w:pPr>
              <w:rPr>
                <w:sz w:val="24"/>
                <w:szCs w:val="24"/>
              </w:rPr>
            </w:pPr>
            <w:r w:rsidRPr="005F7715">
              <w:rPr>
                <w:b/>
                <w:sz w:val="24"/>
                <w:szCs w:val="24"/>
              </w:rPr>
              <w:t>Ad. 2.</w:t>
            </w:r>
          </w:p>
          <w:p w14:paraId="0E21B8C6" w14:textId="797A82A5" w:rsidR="004E1B15" w:rsidRDefault="004E1B15" w:rsidP="004E1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Mattilsynet har stoppet utsetting av laksesmolt i Drammensvassdraget- dette får konsekvenser for sportsfiske. Forvaltningen har tatt «føre var» prinsippet i risiko for spredning av gyro s. Handlingen er gjort på bakgrunn fra foreløpige resultater fra prosjektet </w:t>
            </w:r>
            <w:proofErr w:type="spellStart"/>
            <w:r>
              <w:rPr>
                <w:sz w:val="24"/>
                <w:szCs w:val="24"/>
              </w:rPr>
              <w:t>Gyrofri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327C2C05" w14:textId="77777777" w:rsidR="00000000" w:rsidRPr="0006194A" w:rsidRDefault="00687DFF" w:rsidP="0006194A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06194A">
              <w:rPr>
                <w:sz w:val="24"/>
                <w:szCs w:val="24"/>
              </w:rPr>
              <w:t>Regional vannforvaltningsplan vedtatt - Gyro</w:t>
            </w:r>
          </w:p>
          <w:p w14:paraId="60B17BBB" w14:textId="77777777" w:rsidR="00000000" w:rsidRPr="0006194A" w:rsidRDefault="00687DFF" w:rsidP="0006194A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06194A">
              <w:rPr>
                <w:sz w:val="24"/>
                <w:szCs w:val="24"/>
              </w:rPr>
              <w:t xml:space="preserve">Thrond og Guttorm informerer fra møtet med Tiltaksgruppen </w:t>
            </w:r>
            <w:proofErr w:type="spellStart"/>
            <w:r w:rsidRPr="0006194A">
              <w:rPr>
                <w:sz w:val="24"/>
                <w:szCs w:val="24"/>
              </w:rPr>
              <w:t>Drammesregionen</w:t>
            </w:r>
            <w:proofErr w:type="spellEnd"/>
          </w:p>
          <w:p w14:paraId="13E48C74" w14:textId="77777777" w:rsidR="00000000" w:rsidRPr="0006194A" w:rsidRDefault="00687DFF" w:rsidP="0006194A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06194A">
              <w:rPr>
                <w:sz w:val="24"/>
                <w:szCs w:val="24"/>
              </w:rPr>
              <w:t xml:space="preserve">Orientere om prosjektet </w:t>
            </w:r>
            <w:proofErr w:type="spellStart"/>
            <w:r w:rsidRPr="0006194A">
              <w:rPr>
                <w:sz w:val="24"/>
                <w:szCs w:val="24"/>
              </w:rPr>
              <w:t>Gyrofri</w:t>
            </w:r>
            <w:proofErr w:type="spellEnd"/>
            <w:r w:rsidRPr="0006194A">
              <w:rPr>
                <w:sz w:val="24"/>
                <w:szCs w:val="24"/>
              </w:rPr>
              <w:t xml:space="preserve"> i regionmøtet for Norske Lakseelver 9 des. i Oslo.</w:t>
            </w:r>
          </w:p>
          <w:p w14:paraId="41ECF79C" w14:textId="324255A1" w:rsidR="00000000" w:rsidRPr="0006194A" w:rsidRDefault="00687DFF" w:rsidP="0006194A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06194A">
              <w:rPr>
                <w:sz w:val="24"/>
                <w:szCs w:val="24"/>
              </w:rPr>
              <w:lastRenderedPageBreak/>
              <w:t>Tor Atle Mo har sluttet hos Veterinærinstituttet og startet ved NINA</w:t>
            </w:r>
            <w:r w:rsidR="00AC1091">
              <w:rPr>
                <w:sz w:val="24"/>
                <w:szCs w:val="24"/>
              </w:rPr>
              <w:t xml:space="preserve"> (ny </w:t>
            </w:r>
            <w:proofErr w:type="gramStart"/>
            <w:r w:rsidR="00AC1091">
              <w:rPr>
                <w:sz w:val="24"/>
                <w:szCs w:val="24"/>
              </w:rPr>
              <w:t>partner)</w:t>
            </w:r>
            <w:r w:rsidRPr="0006194A">
              <w:rPr>
                <w:sz w:val="24"/>
                <w:szCs w:val="24"/>
              </w:rPr>
              <w:t>-</w:t>
            </w:r>
            <w:proofErr w:type="gramEnd"/>
            <w:r w:rsidRPr="0006194A">
              <w:rPr>
                <w:sz w:val="24"/>
                <w:szCs w:val="24"/>
              </w:rPr>
              <w:t xml:space="preserve"> endring i organiseringen.</w:t>
            </w:r>
          </w:p>
          <w:p w14:paraId="3AE401BA" w14:textId="77777777" w:rsidR="00000000" w:rsidRPr="0006194A" w:rsidRDefault="00687DFF" w:rsidP="0006194A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06194A">
              <w:rPr>
                <w:sz w:val="24"/>
                <w:szCs w:val="24"/>
              </w:rPr>
              <w:t xml:space="preserve">Prosjektperioden forskyves med 6 mnd. </w:t>
            </w:r>
          </w:p>
          <w:p w14:paraId="5822FF2E" w14:textId="77777777" w:rsidR="00000000" w:rsidRPr="0006194A" w:rsidRDefault="00687DFF" w:rsidP="0006194A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06194A">
              <w:rPr>
                <w:sz w:val="24"/>
                <w:szCs w:val="24"/>
              </w:rPr>
              <w:t>Drammensutvalget arbeid er forskjøvet frem i tid.</w:t>
            </w:r>
          </w:p>
          <w:p w14:paraId="6A28A83D" w14:textId="77777777" w:rsidR="0006194A" w:rsidRDefault="0006194A" w:rsidP="004E1B15">
            <w:pPr>
              <w:rPr>
                <w:sz w:val="24"/>
                <w:szCs w:val="24"/>
              </w:rPr>
            </w:pPr>
          </w:p>
          <w:p w14:paraId="4BF972FC" w14:textId="77777777" w:rsidR="00000000" w:rsidRPr="00CC625D" w:rsidRDefault="00687DFF" w:rsidP="00CC625D">
            <w:pPr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CC625D">
              <w:rPr>
                <w:sz w:val="24"/>
                <w:szCs w:val="24"/>
              </w:rPr>
              <w:t>Innsamling og analyser av laksunger fra lakseførende vassdrag</w:t>
            </w:r>
            <w:r w:rsidRPr="00CC625D">
              <w:rPr>
                <w:sz w:val="24"/>
                <w:szCs w:val="24"/>
              </w:rPr>
              <w:t xml:space="preserve"> i regionen</w:t>
            </w:r>
          </w:p>
          <w:p w14:paraId="3BBD0EA8" w14:textId="77777777" w:rsidR="00000000" w:rsidRPr="00CC625D" w:rsidRDefault="00687DFF" w:rsidP="00CC625D">
            <w:pPr>
              <w:numPr>
                <w:ilvl w:val="1"/>
                <w:numId w:val="44"/>
              </w:numPr>
              <w:rPr>
                <w:sz w:val="24"/>
                <w:szCs w:val="24"/>
              </w:rPr>
            </w:pPr>
            <w:r w:rsidRPr="00CC625D">
              <w:rPr>
                <w:sz w:val="24"/>
                <w:szCs w:val="24"/>
              </w:rPr>
              <w:t>Numedalslågen</w:t>
            </w:r>
          </w:p>
          <w:p w14:paraId="5EE80617" w14:textId="77777777" w:rsidR="00000000" w:rsidRPr="00CC625D" w:rsidRDefault="00687DFF" w:rsidP="00CC625D">
            <w:pPr>
              <w:numPr>
                <w:ilvl w:val="1"/>
                <w:numId w:val="44"/>
              </w:numPr>
              <w:rPr>
                <w:sz w:val="24"/>
                <w:szCs w:val="24"/>
              </w:rPr>
            </w:pPr>
            <w:r w:rsidRPr="00CC625D">
              <w:rPr>
                <w:b/>
                <w:bCs/>
                <w:sz w:val="24"/>
                <w:szCs w:val="24"/>
              </w:rPr>
              <w:t>Bergselva</w:t>
            </w:r>
          </w:p>
          <w:p w14:paraId="063E9001" w14:textId="77777777" w:rsidR="00000000" w:rsidRPr="00CC625D" w:rsidRDefault="00687DFF" w:rsidP="00CC625D">
            <w:pPr>
              <w:numPr>
                <w:ilvl w:val="1"/>
                <w:numId w:val="44"/>
              </w:numPr>
              <w:rPr>
                <w:sz w:val="24"/>
                <w:szCs w:val="24"/>
              </w:rPr>
            </w:pPr>
            <w:r w:rsidRPr="00CC625D">
              <w:rPr>
                <w:sz w:val="24"/>
                <w:szCs w:val="24"/>
              </w:rPr>
              <w:t>Aulivassdraget (</w:t>
            </w:r>
            <w:r w:rsidRPr="00CC625D">
              <w:rPr>
                <w:b/>
                <w:bCs/>
                <w:sz w:val="24"/>
                <w:szCs w:val="24"/>
              </w:rPr>
              <w:t>Ramnesbekken</w:t>
            </w:r>
            <w:r w:rsidRPr="00CC625D">
              <w:rPr>
                <w:sz w:val="24"/>
                <w:szCs w:val="24"/>
              </w:rPr>
              <w:t xml:space="preserve">, </w:t>
            </w:r>
            <w:proofErr w:type="spellStart"/>
            <w:r w:rsidRPr="00CC625D">
              <w:rPr>
                <w:sz w:val="24"/>
                <w:szCs w:val="24"/>
              </w:rPr>
              <w:t>Merkedamselva</w:t>
            </w:r>
            <w:proofErr w:type="spellEnd"/>
            <w:r w:rsidRPr="00CC625D">
              <w:rPr>
                <w:sz w:val="24"/>
                <w:szCs w:val="24"/>
              </w:rPr>
              <w:t>)</w:t>
            </w:r>
          </w:p>
          <w:p w14:paraId="29271C34" w14:textId="77777777" w:rsidR="00000000" w:rsidRPr="00CC625D" w:rsidRDefault="00687DFF" w:rsidP="00CC625D">
            <w:pPr>
              <w:numPr>
                <w:ilvl w:val="1"/>
                <w:numId w:val="44"/>
              </w:numPr>
              <w:rPr>
                <w:sz w:val="24"/>
                <w:szCs w:val="24"/>
              </w:rPr>
            </w:pPr>
            <w:proofErr w:type="spellStart"/>
            <w:r w:rsidRPr="00CC625D">
              <w:rPr>
                <w:b/>
                <w:bCs/>
                <w:sz w:val="24"/>
                <w:szCs w:val="24"/>
              </w:rPr>
              <w:t>Selvikvassdraget</w:t>
            </w:r>
            <w:proofErr w:type="spellEnd"/>
            <w:r w:rsidRPr="00CC625D">
              <w:rPr>
                <w:b/>
                <w:bCs/>
                <w:sz w:val="24"/>
                <w:szCs w:val="24"/>
              </w:rPr>
              <w:t xml:space="preserve"> og Rovebekken</w:t>
            </w:r>
          </w:p>
          <w:p w14:paraId="5C71C650" w14:textId="77777777" w:rsidR="00000000" w:rsidRPr="00CC625D" w:rsidRDefault="00687DFF" w:rsidP="00CC625D">
            <w:pPr>
              <w:numPr>
                <w:ilvl w:val="1"/>
                <w:numId w:val="44"/>
              </w:numPr>
              <w:rPr>
                <w:sz w:val="24"/>
                <w:szCs w:val="24"/>
              </w:rPr>
            </w:pPr>
            <w:proofErr w:type="spellStart"/>
            <w:r w:rsidRPr="00CC625D">
              <w:rPr>
                <w:sz w:val="24"/>
                <w:szCs w:val="24"/>
              </w:rPr>
              <w:t>Mosse</w:t>
            </w:r>
            <w:r w:rsidRPr="00CC625D">
              <w:rPr>
                <w:sz w:val="24"/>
                <w:szCs w:val="24"/>
              </w:rPr>
              <w:t>lva</w:t>
            </w:r>
            <w:proofErr w:type="spellEnd"/>
          </w:p>
          <w:p w14:paraId="13D1D996" w14:textId="77777777" w:rsidR="00000000" w:rsidRPr="00CC625D" w:rsidRDefault="00687DFF" w:rsidP="00CC625D">
            <w:pPr>
              <w:numPr>
                <w:ilvl w:val="1"/>
                <w:numId w:val="44"/>
              </w:numPr>
              <w:rPr>
                <w:sz w:val="24"/>
                <w:szCs w:val="24"/>
              </w:rPr>
            </w:pPr>
            <w:proofErr w:type="spellStart"/>
            <w:r w:rsidRPr="00CC625D">
              <w:rPr>
                <w:sz w:val="24"/>
                <w:szCs w:val="24"/>
              </w:rPr>
              <w:t>Eningdalselva</w:t>
            </w:r>
            <w:proofErr w:type="spellEnd"/>
          </w:p>
          <w:p w14:paraId="7494FFE5" w14:textId="77777777" w:rsidR="00000000" w:rsidRPr="00CC625D" w:rsidRDefault="00687DFF" w:rsidP="00CC625D">
            <w:pPr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CC625D">
              <w:rPr>
                <w:sz w:val="24"/>
                <w:szCs w:val="24"/>
              </w:rPr>
              <w:t>Konklusjon – ingen nye infiserte vassdrag påvist i 2015</w:t>
            </w:r>
          </w:p>
          <w:p w14:paraId="1329DB12" w14:textId="77777777" w:rsidR="00000000" w:rsidRPr="00CC625D" w:rsidRDefault="00687DFF" w:rsidP="00CC625D">
            <w:pPr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CC625D">
              <w:rPr>
                <w:sz w:val="24"/>
                <w:szCs w:val="24"/>
              </w:rPr>
              <w:t>Skal innsamles og analyseres hvert år i prosjektperioden</w:t>
            </w:r>
          </w:p>
          <w:p w14:paraId="5C81C814" w14:textId="77777777" w:rsidR="00CC625D" w:rsidRDefault="00CC625D" w:rsidP="00CC625D">
            <w:pPr>
              <w:rPr>
                <w:b/>
                <w:bCs/>
                <w:sz w:val="24"/>
                <w:szCs w:val="24"/>
              </w:rPr>
            </w:pPr>
            <w:r w:rsidRPr="00CC625D">
              <w:rPr>
                <w:b/>
                <w:bCs/>
                <w:sz w:val="24"/>
                <w:szCs w:val="24"/>
              </w:rPr>
              <w:t>Innsamling for 2016 gjennomført i henhold til plan og fisken er nå til analyse</w:t>
            </w:r>
          </w:p>
          <w:p w14:paraId="75CD2C83" w14:textId="77777777" w:rsidR="00CC625D" w:rsidRDefault="00CC625D" w:rsidP="00CC625D">
            <w:pPr>
              <w:rPr>
                <w:b/>
                <w:bCs/>
                <w:sz w:val="24"/>
                <w:szCs w:val="24"/>
              </w:rPr>
            </w:pPr>
          </w:p>
          <w:p w14:paraId="425793ED" w14:textId="77777777" w:rsidR="00722E39" w:rsidRPr="00722E39" w:rsidRDefault="00722E39" w:rsidP="00722E39">
            <w:pPr>
              <w:rPr>
                <w:b/>
                <w:sz w:val="24"/>
                <w:szCs w:val="24"/>
              </w:rPr>
            </w:pPr>
            <w:r w:rsidRPr="00722E39">
              <w:rPr>
                <w:b/>
                <w:sz w:val="24"/>
                <w:szCs w:val="24"/>
              </w:rPr>
              <w:t>Telemetri</w:t>
            </w:r>
          </w:p>
          <w:p w14:paraId="2B1E8B77" w14:textId="5EF0436D" w:rsidR="00000000" w:rsidRPr="00722E39" w:rsidRDefault="00687DFF" w:rsidP="00722E39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722E39">
              <w:rPr>
                <w:sz w:val="24"/>
                <w:szCs w:val="24"/>
              </w:rPr>
              <w:t>Merking av Laksesmolt/voksen laks/vinterstøinger/sjøørret fra Drammensregionen og Sande</w:t>
            </w:r>
          </w:p>
          <w:p w14:paraId="4DD921EE" w14:textId="77777777" w:rsidR="00000000" w:rsidRPr="00722E39" w:rsidRDefault="00687DFF" w:rsidP="00722E39">
            <w:pPr>
              <w:numPr>
                <w:ilvl w:val="1"/>
                <w:numId w:val="45"/>
              </w:numPr>
              <w:rPr>
                <w:sz w:val="24"/>
                <w:szCs w:val="24"/>
              </w:rPr>
            </w:pPr>
            <w:r w:rsidRPr="00722E39">
              <w:rPr>
                <w:sz w:val="24"/>
                <w:szCs w:val="24"/>
              </w:rPr>
              <w:t>Avdekke vandringshastighet og mønster</w:t>
            </w:r>
          </w:p>
          <w:p w14:paraId="1DF78F2A" w14:textId="77777777" w:rsidR="00000000" w:rsidRPr="00722E39" w:rsidRDefault="00687DFF" w:rsidP="00722E39">
            <w:pPr>
              <w:numPr>
                <w:ilvl w:val="1"/>
                <w:numId w:val="45"/>
              </w:numPr>
              <w:rPr>
                <w:sz w:val="24"/>
                <w:szCs w:val="24"/>
              </w:rPr>
            </w:pPr>
            <w:r w:rsidRPr="00722E39">
              <w:rPr>
                <w:sz w:val="24"/>
                <w:szCs w:val="24"/>
              </w:rPr>
              <w:t>Hvor raskt fisken kan vandre fra et infisert område til et ikke-infisert område</w:t>
            </w:r>
          </w:p>
          <w:p w14:paraId="3D3C00B8" w14:textId="77777777" w:rsidR="00000000" w:rsidRPr="00722E39" w:rsidRDefault="00687DFF" w:rsidP="00722E39">
            <w:pPr>
              <w:numPr>
                <w:ilvl w:val="1"/>
                <w:numId w:val="45"/>
              </w:numPr>
              <w:rPr>
                <w:sz w:val="24"/>
                <w:szCs w:val="24"/>
              </w:rPr>
            </w:pPr>
            <w:r w:rsidRPr="00722E39">
              <w:rPr>
                <w:sz w:val="24"/>
                <w:szCs w:val="24"/>
              </w:rPr>
              <w:t>Vandrer fisken opp i flere ulike vassdrag i løpet av høsten</w:t>
            </w:r>
          </w:p>
          <w:p w14:paraId="41F4711B" w14:textId="77777777" w:rsidR="00000000" w:rsidRPr="00722E39" w:rsidRDefault="00687DFF" w:rsidP="00722E39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722E39">
              <w:rPr>
                <w:sz w:val="24"/>
                <w:szCs w:val="24"/>
              </w:rPr>
              <w:t>Risikovurderingsmodell - overflatevannets saltholdighet og temperatur under ulike klimascenarioer, fiskens vandringsmønster og parasittens salinitets- og temperaturrelaterte overlevelse i en kombinert risi</w:t>
            </w:r>
            <w:r w:rsidRPr="00722E39">
              <w:rPr>
                <w:sz w:val="24"/>
                <w:szCs w:val="24"/>
              </w:rPr>
              <w:t>koanalyse</w:t>
            </w:r>
          </w:p>
          <w:p w14:paraId="6BF98856" w14:textId="77777777" w:rsidR="00722E39" w:rsidRDefault="00722E39" w:rsidP="00CC625D">
            <w:pPr>
              <w:rPr>
                <w:sz w:val="24"/>
                <w:szCs w:val="24"/>
              </w:rPr>
            </w:pPr>
          </w:p>
          <w:p w14:paraId="30ADEEEF" w14:textId="79E58932" w:rsidR="00D53A85" w:rsidRDefault="00D53A85" w:rsidP="00CC6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Drammensfjorden er sjiktningen interessant (</w:t>
            </w:r>
            <w:r w:rsidRPr="00D53A85">
              <w:rPr>
                <w:i/>
                <w:sz w:val="24"/>
                <w:szCs w:val="24"/>
              </w:rPr>
              <w:t xml:space="preserve">Ren </w:t>
            </w:r>
            <w:proofErr w:type="spellStart"/>
            <w:r w:rsidRPr="00D53A85">
              <w:rPr>
                <w:i/>
                <w:sz w:val="24"/>
                <w:szCs w:val="24"/>
              </w:rPr>
              <w:t>Drammensfjord</w:t>
            </w:r>
            <w:proofErr w:type="spellEnd"/>
            <w:r w:rsidRPr="00D53A85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prosjektet)</w:t>
            </w:r>
          </w:p>
          <w:p w14:paraId="7E905598" w14:textId="20832411" w:rsidR="00897552" w:rsidRDefault="00966030" w:rsidP="00A63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Drammensutvalget har mandat til å utrede mulige tiltak og kunnskapsmangel i den hensikt å finne </w:t>
            </w:r>
            <w:proofErr w:type="gramStart"/>
            <w:r>
              <w:rPr>
                <w:sz w:val="24"/>
                <w:szCs w:val="24"/>
              </w:rPr>
              <w:t>tiltak.-</w:t>
            </w:r>
            <w:proofErr w:type="gramEnd"/>
            <w:r>
              <w:rPr>
                <w:sz w:val="24"/>
                <w:szCs w:val="24"/>
              </w:rPr>
              <w:t xml:space="preserve"> Det er kun Drammensfjorden som er av interesse for utvalget. Prosjekt </w:t>
            </w:r>
            <w:proofErr w:type="spellStart"/>
            <w:r>
              <w:rPr>
                <w:sz w:val="24"/>
                <w:szCs w:val="24"/>
              </w:rPr>
              <w:t>Gyrofri</w:t>
            </w:r>
            <w:proofErr w:type="spellEnd"/>
            <w:r>
              <w:rPr>
                <w:sz w:val="24"/>
                <w:szCs w:val="24"/>
              </w:rPr>
              <w:t xml:space="preserve"> har fokusområdet utenfor Svelvikterskelen.</w:t>
            </w:r>
          </w:p>
          <w:p w14:paraId="4C59CCBE" w14:textId="79BF5910" w:rsidR="007244B0" w:rsidRDefault="007244B0" w:rsidP="007244B0">
            <w:pPr>
              <w:pStyle w:val="Listeavsnitt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Vandringsmønster for </w:t>
            </w:r>
            <w:r w:rsidRPr="007244B0">
              <w:rPr>
                <w:rFonts w:ascii="Times New Roman" w:hAnsi="Times New Roman"/>
                <w:sz w:val="24"/>
                <w:szCs w:val="24"/>
              </w:rPr>
              <w:t xml:space="preserve">Sik, lakseunger og ørret skal </w:t>
            </w:r>
            <w:r>
              <w:rPr>
                <w:rFonts w:ascii="Times New Roman" w:hAnsi="Times New Roman"/>
                <w:sz w:val="24"/>
                <w:szCs w:val="24"/>
              </w:rPr>
              <w:t>studeres ved målinger.</w:t>
            </w:r>
          </w:p>
          <w:p w14:paraId="3CC8A3B6" w14:textId="239E3689" w:rsidR="007244B0" w:rsidRDefault="007244B0" w:rsidP="007244B0">
            <w:pPr>
              <w:pStyle w:val="Listeavsnitt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Drammensutvalget kan fremdeles levere innenfor tidligere fastsatt prosje</w:t>
            </w:r>
            <w:r w:rsidR="002A3A27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tperiode, men har fått mulighet til å levere senere.</w:t>
            </w:r>
          </w:p>
          <w:p w14:paraId="3893B4F3" w14:textId="04DA123D" w:rsidR="007244B0" w:rsidRDefault="007244B0" w:rsidP="007244B0">
            <w:pPr>
              <w:pStyle w:val="Listeavsnitt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Søknadsfrist for tilskuddsmidler for fiskestell fra Miljødirektoratet er 15. jan.2017- Søknad som for 2016 med tillegg for ekstramålinger av sik i Drammensfjorden søkes for i </w:t>
            </w:r>
            <w:r w:rsidR="00A05509">
              <w:rPr>
                <w:rFonts w:ascii="Times New Roman" w:hAnsi="Times New Roman"/>
                <w:sz w:val="24"/>
                <w:szCs w:val="24"/>
              </w:rPr>
              <w:t xml:space="preserve">2017- tillegget er bestilling fra Drammensutvalget til prosjekt </w:t>
            </w:r>
            <w:proofErr w:type="spellStart"/>
            <w:r w:rsidR="00A05509">
              <w:rPr>
                <w:rFonts w:ascii="Times New Roman" w:hAnsi="Times New Roman"/>
                <w:sz w:val="24"/>
                <w:szCs w:val="24"/>
              </w:rPr>
              <w:t>Gyrofri</w:t>
            </w:r>
            <w:proofErr w:type="spellEnd"/>
            <w:r w:rsidR="00A05509">
              <w:rPr>
                <w:rFonts w:ascii="Times New Roman" w:hAnsi="Times New Roman"/>
                <w:sz w:val="24"/>
                <w:szCs w:val="24"/>
              </w:rPr>
              <w:t>.</w:t>
            </w:r>
            <w:r w:rsidR="003F2F83">
              <w:rPr>
                <w:rFonts w:ascii="Times New Roman" w:hAnsi="Times New Roman"/>
                <w:sz w:val="24"/>
                <w:szCs w:val="24"/>
              </w:rPr>
              <w:t xml:space="preserve"> - Agnes sender ut tidligere søknad som en mal for årets søknad.</w:t>
            </w:r>
          </w:p>
          <w:p w14:paraId="55F38E46" w14:textId="780EE7F2" w:rsidR="00A05509" w:rsidRDefault="00A05509" w:rsidP="007244B0">
            <w:pPr>
              <w:pStyle w:val="Listeavsnitt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2A3A27">
              <w:rPr>
                <w:rFonts w:ascii="Times New Roman" w:hAnsi="Times New Roman"/>
                <w:sz w:val="24"/>
                <w:szCs w:val="24"/>
              </w:rPr>
              <w:t>like utvidede tiltaks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forespørsler må heretter </w:t>
            </w:r>
            <w:r w:rsidR="002A3A27">
              <w:rPr>
                <w:rFonts w:ascii="Times New Roman" w:hAnsi="Times New Roman"/>
                <w:sz w:val="24"/>
                <w:szCs w:val="24"/>
              </w:rPr>
              <w:t xml:space="preserve">avklares med prosjektledelsen i </w:t>
            </w:r>
            <w:proofErr w:type="spellStart"/>
            <w:r w:rsidR="002A3A27">
              <w:rPr>
                <w:rFonts w:ascii="Times New Roman" w:hAnsi="Times New Roman"/>
                <w:sz w:val="24"/>
                <w:szCs w:val="24"/>
              </w:rPr>
              <w:t>Gyrofri</w:t>
            </w:r>
            <w:proofErr w:type="spellEnd"/>
            <w:r w:rsidR="002A3A27">
              <w:rPr>
                <w:rFonts w:ascii="Times New Roman" w:hAnsi="Times New Roman"/>
                <w:sz w:val="24"/>
                <w:szCs w:val="24"/>
              </w:rPr>
              <w:t xml:space="preserve">, som selvfølgelig vil yte for å tilrettelegge for samkjøring av studier/målinger for Drammensutvalget eller </w:t>
            </w:r>
            <w:proofErr w:type="spellStart"/>
            <w:r w:rsidR="002A3A27">
              <w:rPr>
                <w:rFonts w:ascii="Times New Roman" w:hAnsi="Times New Roman"/>
                <w:sz w:val="24"/>
                <w:szCs w:val="24"/>
              </w:rPr>
              <w:t>FjordOs</w:t>
            </w:r>
            <w:proofErr w:type="spellEnd"/>
            <w:r w:rsidR="002A3A27">
              <w:rPr>
                <w:rFonts w:ascii="Times New Roman" w:hAnsi="Times New Roman"/>
                <w:sz w:val="24"/>
                <w:szCs w:val="24"/>
              </w:rPr>
              <w:t>, men må forholde oss til de rammer som er satt for prosjektet.</w:t>
            </w:r>
          </w:p>
          <w:p w14:paraId="135434EF" w14:textId="77777777" w:rsidR="00041F61" w:rsidRDefault="00041F61" w:rsidP="002A3A27">
            <w:pPr>
              <w:ind w:left="360"/>
              <w:rPr>
                <w:sz w:val="24"/>
                <w:szCs w:val="24"/>
              </w:rPr>
            </w:pPr>
          </w:p>
          <w:p w14:paraId="6EE53362" w14:textId="77777777" w:rsidR="002A3A27" w:rsidRPr="002A3A27" w:rsidRDefault="002A3A27" w:rsidP="002A3A27">
            <w:pPr>
              <w:ind w:left="360"/>
              <w:rPr>
                <w:sz w:val="24"/>
                <w:szCs w:val="24"/>
              </w:rPr>
            </w:pPr>
            <w:r w:rsidRPr="002A3A27">
              <w:rPr>
                <w:sz w:val="24"/>
                <w:szCs w:val="24"/>
              </w:rPr>
              <w:t>Elver som overvåkes årlig er:</w:t>
            </w:r>
          </w:p>
          <w:p w14:paraId="3E35243F" w14:textId="77777777" w:rsidR="002A3A27" w:rsidRDefault="002A3A27" w:rsidP="007244B0">
            <w:pPr>
              <w:pStyle w:val="Listeavsnitt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Bergselva</w:t>
            </w:r>
          </w:p>
          <w:p w14:paraId="69F13C32" w14:textId="77777777" w:rsidR="002A3A27" w:rsidRDefault="002A3A27" w:rsidP="007244B0">
            <w:pPr>
              <w:pStyle w:val="Listeavsnitt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Ramnesbekken</w:t>
            </w:r>
          </w:p>
          <w:p w14:paraId="0731529E" w14:textId="2114696B" w:rsidR="002A3A27" w:rsidRDefault="002A3A27" w:rsidP="007244B0">
            <w:pPr>
              <w:pStyle w:val="Listeavsnitt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Rovebekken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er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dette sandebekken?)</w:t>
            </w:r>
          </w:p>
          <w:p w14:paraId="7E691CA0" w14:textId="2E7BF07F" w:rsidR="007244B0" w:rsidRDefault="002A3A27" w:rsidP="007244B0">
            <w:pPr>
              <w:pStyle w:val="Listeavsnitt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Selvikelva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(som har en pH 5(surt) og som underlig nok ikke er blitt infisert. Påvirker pH/ er det noen sammenheng?)</w:t>
            </w:r>
          </w:p>
          <w:p w14:paraId="0429A929" w14:textId="77777777" w:rsidR="00E27EBE" w:rsidRDefault="00E27EBE" w:rsidP="00E27EBE">
            <w:pPr>
              <w:pStyle w:val="Listeavsnitt"/>
              <w:rPr>
                <w:rFonts w:ascii="Times New Roman" w:hAnsi="Times New Roman"/>
                <w:sz w:val="24"/>
                <w:szCs w:val="24"/>
              </w:rPr>
            </w:pPr>
          </w:p>
          <w:p w14:paraId="7EA6B0F5" w14:textId="77777777" w:rsidR="00E27EBE" w:rsidRDefault="00E27EBE" w:rsidP="00E27EB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 2: </w:t>
            </w:r>
          </w:p>
          <w:p w14:paraId="6E7957F0" w14:textId="77777777" w:rsidR="00E27EBE" w:rsidRPr="00301DAB" w:rsidRDefault="00E27EBE" w:rsidP="00301DAB">
            <w:pPr>
              <w:pStyle w:val="Listeavsnitt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301DAB">
              <w:rPr>
                <w:rFonts w:ascii="Times New Roman" w:hAnsi="Times New Roman"/>
                <w:sz w:val="24"/>
                <w:szCs w:val="24"/>
              </w:rPr>
              <w:t xml:space="preserve">Mer data fra </w:t>
            </w:r>
            <w:proofErr w:type="spellStart"/>
            <w:r w:rsidRPr="00301DAB">
              <w:rPr>
                <w:rFonts w:ascii="Times New Roman" w:hAnsi="Times New Roman"/>
                <w:sz w:val="24"/>
                <w:szCs w:val="24"/>
              </w:rPr>
              <w:t>ferry</w:t>
            </w:r>
            <w:proofErr w:type="spellEnd"/>
            <w:r w:rsidRPr="0030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1DAB">
              <w:rPr>
                <w:rFonts w:ascii="Times New Roman" w:hAnsi="Times New Roman"/>
                <w:sz w:val="24"/>
                <w:szCs w:val="24"/>
              </w:rPr>
              <w:t>box</w:t>
            </w:r>
            <w:proofErr w:type="spellEnd"/>
            <w:r w:rsidRPr="00301DAB">
              <w:rPr>
                <w:rFonts w:ascii="Times New Roman" w:hAnsi="Times New Roman"/>
                <w:sz w:val="24"/>
                <w:szCs w:val="24"/>
              </w:rPr>
              <w:t xml:space="preserve"> Kielferga</w:t>
            </w:r>
          </w:p>
          <w:p w14:paraId="7A694B02" w14:textId="1661B0BA" w:rsidR="00E27EBE" w:rsidRPr="00301DAB" w:rsidRDefault="00E27EBE" w:rsidP="00301DAB">
            <w:pPr>
              <w:pStyle w:val="Listeavsnitt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301DAB">
              <w:rPr>
                <w:rFonts w:ascii="Times New Roman" w:hAnsi="Times New Roman"/>
                <w:sz w:val="24"/>
                <w:szCs w:val="24"/>
              </w:rPr>
              <w:t>Forslag til stasjoner</w:t>
            </w:r>
            <w:r w:rsidR="003F2F83" w:rsidRPr="00301DAB">
              <w:rPr>
                <w:rFonts w:ascii="Times New Roman" w:hAnsi="Times New Roman"/>
                <w:sz w:val="24"/>
                <w:szCs w:val="24"/>
              </w:rPr>
              <w:t xml:space="preserve">- trenger ikke gjøre noe aktivt i forhold til stasjonsnett fra Fagrådet for ytre Oslofjord da NIVA sitter med driftsansvaret for </w:t>
            </w:r>
            <w:r w:rsidR="003F2F83" w:rsidRPr="00301D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databasen og har alle </w:t>
            </w:r>
            <w:r w:rsidR="00301DAB">
              <w:rPr>
                <w:rFonts w:ascii="Times New Roman" w:hAnsi="Times New Roman"/>
                <w:sz w:val="24"/>
                <w:szCs w:val="24"/>
              </w:rPr>
              <w:t xml:space="preserve">CTD </w:t>
            </w:r>
            <w:r w:rsidR="003F2F83" w:rsidRPr="00301DAB">
              <w:rPr>
                <w:rFonts w:ascii="Times New Roman" w:hAnsi="Times New Roman"/>
                <w:sz w:val="24"/>
                <w:szCs w:val="24"/>
              </w:rPr>
              <w:t>resultater</w:t>
            </w:r>
          </w:p>
          <w:p w14:paraId="351329E6" w14:textId="6B69A86E" w:rsidR="00E27EBE" w:rsidRPr="00301DAB" w:rsidRDefault="003F2F83" w:rsidP="00301DAB">
            <w:pPr>
              <w:pStyle w:val="Listeavsnitt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301DAB">
              <w:rPr>
                <w:rFonts w:ascii="Times New Roman" w:hAnsi="Times New Roman"/>
                <w:sz w:val="24"/>
                <w:szCs w:val="24"/>
              </w:rPr>
              <w:t>Innhente info</w:t>
            </w:r>
            <w:r w:rsidR="00E27EBE" w:rsidRPr="00301DAB">
              <w:rPr>
                <w:rFonts w:ascii="Times New Roman" w:hAnsi="Times New Roman"/>
                <w:sz w:val="24"/>
                <w:szCs w:val="24"/>
              </w:rPr>
              <w:t xml:space="preserve"> fra elvetilførsler</w:t>
            </w:r>
          </w:p>
          <w:p w14:paraId="75456EA6" w14:textId="77777777" w:rsidR="00E27EBE" w:rsidRDefault="00E27EBE" w:rsidP="00E27EBE">
            <w:pPr>
              <w:ind w:left="360"/>
              <w:rPr>
                <w:sz w:val="24"/>
                <w:szCs w:val="24"/>
              </w:rPr>
            </w:pPr>
          </w:p>
          <w:p w14:paraId="3FB25545" w14:textId="0A515D6A" w:rsidR="002A3A27" w:rsidRPr="00E27EBE" w:rsidRDefault="002A3A27" w:rsidP="00E27EBE">
            <w:pPr>
              <w:ind w:left="360"/>
              <w:rPr>
                <w:sz w:val="24"/>
                <w:szCs w:val="24"/>
              </w:rPr>
            </w:pPr>
            <w:r w:rsidRPr="00E27EBE">
              <w:rPr>
                <w:sz w:val="24"/>
                <w:szCs w:val="24"/>
              </w:rPr>
              <w:t xml:space="preserve">Plott kan lages for å beregne </w:t>
            </w:r>
            <w:r w:rsidR="00375476" w:rsidRPr="00E27EBE">
              <w:rPr>
                <w:sz w:val="24"/>
                <w:szCs w:val="24"/>
              </w:rPr>
              <w:t xml:space="preserve">tidsbruk og </w:t>
            </w:r>
            <w:r w:rsidRPr="00E27EBE">
              <w:rPr>
                <w:sz w:val="24"/>
                <w:szCs w:val="24"/>
              </w:rPr>
              <w:t>sannsynli</w:t>
            </w:r>
            <w:r w:rsidR="00375476" w:rsidRPr="00E27EBE">
              <w:rPr>
                <w:sz w:val="24"/>
                <w:szCs w:val="24"/>
              </w:rPr>
              <w:t>ghet</w:t>
            </w:r>
            <w:r w:rsidRPr="00E27EBE">
              <w:rPr>
                <w:sz w:val="24"/>
                <w:szCs w:val="24"/>
              </w:rPr>
              <w:t xml:space="preserve"> for at en infisert fisk</w:t>
            </w:r>
            <w:r w:rsidR="00375476" w:rsidRPr="00E27EBE">
              <w:rPr>
                <w:sz w:val="24"/>
                <w:szCs w:val="24"/>
              </w:rPr>
              <w:t xml:space="preserve"> som kommer fra Svelvik/</w:t>
            </w:r>
            <w:proofErr w:type="spellStart"/>
            <w:r w:rsidR="00375476" w:rsidRPr="00E27EBE">
              <w:rPr>
                <w:sz w:val="24"/>
                <w:szCs w:val="24"/>
              </w:rPr>
              <w:t>Drammenselva</w:t>
            </w:r>
            <w:proofErr w:type="spellEnd"/>
            <w:r w:rsidR="00375476" w:rsidRPr="00E27EBE">
              <w:rPr>
                <w:sz w:val="24"/>
                <w:szCs w:val="24"/>
              </w:rPr>
              <w:t xml:space="preserve"> til Tønsbergfjorden</w:t>
            </w:r>
          </w:p>
          <w:p w14:paraId="09F3F401" w14:textId="77777777" w:rsidR="008A01CE" w:rsidRDefault="008A01CE" w:rsidP="008A01CE">
            <w:pPr>
              <w:ind w:left="360"/>
              <w:rPr>
                <w:sz w:val="24"/>
                <w:szCs w:val="24"/>
              </w:rPr>
            </w:pPr>
          </w:p>
          <w:p w14:paraId="7F71D18C" w14:textId="3449CF10" w:rsidR="00A95E1E" w:rsidRDefault="00A95E1E" w:rsidP="008A01C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NIVA kan kjøre et kjent vandringsmønster gjennom ulike </w:t>
            </w:r>
            <w:r w:rsidR="00FE0434">
              <w:rPr>
                <w:sz w:val="24"/>
                <w:szCs w:val="24"/>
              </w:rPr>
              <w:t>miljøer/</w:t>
            </w:r>
            <w:r>
              <w:rPr>
                <w:sz w:val="24"/>
                <w:szCs w:val="24"/>
              </w:rPr>
              <w:t>scenarioer</w:t>
            </w:r>
          </w:p>
          <w:p w14:paraId="073150C3" w14:textId="77777777" w:rsidR="008A01CE" w:rsidRDefault="008A01CE" w:rsidP="008A01C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Prinsippet om nasjonal laksefjorder</w:t>
            </w:r>
          </w:p>
          <w:p w14:paraId="207F6288" w14:textId="550EA926" w:rsidR="00041F61" w:rsidRPr="007244B0" w:rsidRDefault="00041F61" w:rsidP="007244B0">
            <w:pPr>
              <w:pStyle w:val="Listeavsnitt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Risiko for spredning fra svenskegrensen til Oslofjorden</w:t>
            </w:r>
          </w:p>
          <w:p w14:paraId="0BD62202" w14:textId="0E996671" w:rsidR="00966030" w:rsidRDefault="00FE0434" w:rsidP="00A63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Dybdemåler kommer i tillegg</w:t>
            </w:r>
          </w:p>
          <w:p w14:paraId="2DFBB76C" w14:textId="7FDE2A54" w:rsidR="00FE0434" w:rsidRDefault="00FE0434" w:rsidP="00A63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Angående merking av </w:t>
            </w:r>
            <w:proofErr w:type="spellStart"/>
            <w:r>
              <w:rPr>
                <w:sz w:val="24"/>
                <w:szCs w:val="24"/>
              </w:rPr>
              <w:t>smolt</w:t>
            </w:r>
            <w:proofErr w:type="spellEnd"/>
            <w:r>
              <w:rPr>
                <w:sz w:val="24"/>
                <w:szCs w:val="24"/>
              </w:rPr>
              <w:t xml:space="preserve"> så er det lite </w:t>
            </w:r>
            <w:proofErr w:type="spellStart"/>
            <w:r>
              <w:rPr>
                <w:sz w:val="24"/>
                <w:szCs w:val="24"/>
              </w:rPr>
              <w:t>villsmolt</w:t>
            </w:r>
            <w:proofErr w:type="spellEnd"/>
            <w:r>
              <w:rPr>
                <w:sz w:val="24"/>
                <w:szCs w:val="24"/>
              </w:rPr>
              <w:t xml:space="preserve"> i Drammensvassdraget, lettere å fange </w:t>
            </w:r>
            <w:proofErr w:type="spellStart"/>
            <w:r>
              <w:rPr>
                <w:sz w:val="24"/>
                <w:szCs w:val="24"/>
              </w:rPr>
              <w:t>villsmolt</w:t>
            </w:r>
            <w:proofErr w:type="spellEnd"/>
            <w:r>
              <w:rPr>
                <w:sz w:val="24"/>
                <w:szCs w:val="24"/>
              </w:rPr>
              <w:t xml:space="preserve"> i Lierelva. </w:t>
            </w:r>
          </w:p>
          <w:p w14:paraId="090AD3C7" w14:textId="77777777" w:rsidR="00FE0434" w:rsidRDefault="00FE0434" w:rsidP="00A63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Husk: Mattilsynet må </w:t>
            </w:r>
            <w:proofErr w:type="spellStart"/>
            <w:r>
              <w:rPr>
                <w:sz w:val="24"/>
                <w:szCs w:val="24"/>
              </w:rPr>
              <w:t>slkes</w:t>
            </w:r>
            <w:proofErr w:type="spellEnd"/>
            <w:r>
              <w:rPr>
                <w:sz w:val="24"/>
                <w:szCs w:val="24"/>
              </w:rPr>
              <w:t xml:space="preserve"> om godkjenning</w:t>
            </w:r>
          </w:p>
          <w:p w14:paraId="4C7C206E" w14:textId="60360EC4" w:rsidR="00FE0434" w:rsidRDefault="00FE0434" w:rsidP="00A63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FM for </w:t>
            </w:r>
            <w:proofErr w:type="spellStart"/>
            <w:r>
              <w:rPr>
                <w:sz w:val="24"/>
                <w:szCs w:val="24"/>
              </w:rPr>
              <w:t>villsmolt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14E14EE5" w14:textId="0A07C5F3" w:rsidR="00FE0434" w:rsidRDefault="00FE0434" w:rsidP="00A63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 står ute tre saltloggere utenfor </w:t>
            </w:r>
            <w:proofErr w:type="spellStart"/>
            <w:r>
              <w:rPr>
                <w:sz w:val="24"/>
                <w:szCs w:val="24"/>
              </w:rPr>
              <w:t>Vallø</w:t>
            </w:r>
            <w:proofErr w:type="spellEnd"/>
            <w:r>
              <w:rPr>
                <w:sz w:val="24"/>
                <w:szCs w:val="24"/>
              </w:rPr>
              <w:t>, Tønsberg – ikke foretatt målinger siden «Petra»</w:t>
            </w:r>
          </w:p>
          <w:p w14:paraId="6741AC47" w14:textId="533916AD" w:rsidR="00FE0434" w:rsidRDefault="00FE0434" w:rsidP="00A633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Smolt</w:t>
            </w:r>
            <w:proofErr w:type="spellEnd"/>
            <w:r>
              <w:rPr>
                <w:sz w:val="24"/>
                <w:szCs w:val="24"/>
              </w:rPr>
              <w:t xml:space="preserve"> går ut tidlig april </w:t>
            </w:r>
            <w:proofErr w:type="spellStart"/>
            <w:r>
              <w:rPr>
                <w:sz w:val="24"/>
                <w:szCs w:val="24"/>
              </w:rPr>
              <w:t>event</w:t>
            </w:r>
            <w:proofErr w:type="spellEnd"/>
            <w:r>
              <w:rPr>
                <w:sz w:val="24"/>
                <w:szCs w:val="24"/>
              </w:rPr>
              <w:t xml:space="preserve"> tidligere ved tidligere vår.</w:t>
            </w:r>
          </w:p>
          <w:p w14:paraId="5027DE16" w14:textId="77777777" w:rsidR="00FE0434" w:rsidRDefault="00FE0434" w:rsidP="00A63381">
            <w:pPr>
              <w:rPr>
                <w:sz w:val="24"/>
                <w:szCs w:val="24"/>
              </w:rPr>
            </w:pPr>
          </w:p>
          <w:p w14:paraId="247FD9C5" w14:textId="57D223FF" w:rsidR="00FE0434" w:rsidRDefault="00FE0434" w:rsidP="00A63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Prosjektets resultater kan brukes av alle.</w:t>
            </w:r>
          </w:p>
          <w:p w14:paraId="1D980819" w14:textId="77777777" w:rsidR="00966030" w:rsidRDefault="00966030" w:rsidP="00A63381">
            <w:pPr>
              <w:rPr>
                <w:sz w:val="24"/>
                <w:szCs w:val="24"/>
              </w:rPr>
            </w:pPr>
          </w:p>
          <w:p w14:paraId="0DCB7B09" w14:textId="523BD0F3" w:rsidR="00262E23" w:rsidRPr="00262E23" w:rsidRDefault="00262E23" w:rsidP="00A63381">
            <w:pPr>
              <w:rPr>
                <w:b/>
                <w:sz w:val="24"/>
                <w:szCs w:val="24"/>
              </w:rPr>
            </w:pPr>
            <w:r w:rsidRPr="00262E23">
              <w:rPr>
                <w:b/>
                <w:sz w:val="24"/>
                <w:szCs w:val="24"/>
              </w:rPr>
              <w:t>Rapportering og frister til Oslofjordfondet</w:t>
            </w:r>
          </w:p>
          <w:p w14:paraId="176432E8" w14:textId="77777777" w:rsidR="00000000" w:rsidRPr="00262E23" w:rsidRDefault="00687DFF" w:rsidP="00262E23">
            <w:pPr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262E23">
              <w:rPr>
                <w:sz w:val="24"/>
                <w:szCs w:val="24"/>
              </w:rPr>
              <w:t>Rapportering Framdriftsrapport- frist 1. des-16 og regnskapsrapport innen 1.mars-17. Miljødirektoratet Regnskap og delrapport 31.12.16</w:t>
            </w:r>
          </w:p>
          <w:p w14:paraId="7A01AC8B" w14:textId="77777777" w:rsidR="00000000" w:rsidRPr="00262E23" w:rsidRDefault="00687DFF" w:rsidP="00262E23">
            <w:pPr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262E23">
              <w:rPr>
                <w:b/>
                <w:bCs/>
                <w:sz w:val="24"/>
                <w:szCs w:val="24"/>
              </w:rPr>
              <w:t xml:space="preserve">Framdriftsrapporter </w:t>
            </w:r>
          </w:p>
          <w:p w14:paraId="579BCDCC" w14:textId="77777777" w:rsidR="00C47435" w:rsidRDefault="00C47435" w:rsidP="00262E23">
            <w:pPr>
              <w:rPr>
                <w:sz w:val="24"/>
                <w:szCs w:val="24"/>
              </w:rPr>
            </w:pPr>
          </w:p>
          <w:p w14:paraId="2D454E87" w14:textId="77777777" w:rsidR="00262E23" w:rsidRPr="00262E23" w:rsidRDefault="00262E23" w:rsidP="00262E23">
            <w:pPr>
              <w:rPr>
                <w:sz w:val="24"/>
                <w:szCs w:val="24"/>
              </w:rPr>
            </w:pPr>
            <w:bookmarkStart w:id="1" w:name="_GoBack"/>
            <w:bookmarkEnd w:id="1"/>
            <w:r w:rsidRPr="00262E23">
              <w:rPr>
                <w:sz w:val="24"/>
                <w:szCs w:val="24"/>
              </w:rPr>
              <w:t xml:space="preserve">I framdriftsrapporten skal prosjektansvarlig </w:t>
            </w:r>
          </w:p>
          <w:p w14:paraId="56E25899" w14:textId="77777777" w:rsidR="00262E23" w:rsidRPr="00262E23" w:rsidRDefault="00262E23" w:rsidP="00262E23">
            <w:pPr>
              <w:rPr>
                <w:sz w:val="24"/>
                <w:szCs w:val="24"/>
              </w:rPr>
            </w:pPr>
            <w:r w:rsidRPr="00262E23">
              <w:rPr>
                <w:sz w:val="24"/>
                <w:szCs w:val="24"/>
              </w:rPr>
              <w:t xml:space="preserve">- gi opplysninger om status for prosjektet, blant annet om gjennomføring av aktiviteter i henhold til framdriftsplanen og utviklingen i prosjektets inntekter og kostnader. </w:t>
            </w:r>
          </w:p>
          <w:p w14:paraId="446DD154" w14:textId="77777777" w:rsidR="00262E23" w:rsidRPr="00262E23" w:rsidRDefault="00262E23" w:rsidP="00262E23">
            <w:pPr>
              <w:rPr>
                <w:sz w:val="24"/>
                <w:szCs w:val="24"/>
              </w:rPr>
            </w:pPr>
            <w:r w:rsidRPr="00262E23">
              <w:rPr>
                <w:sz w:val="24"/>
                <w:szCs w:val="24"/>
              </w:rPr>
              <w:t xml:space="preserve">- redegjøre for eventuelle avvik og konsekvensene av dem. </w:t>
            </w:r>
          </w:p>
          <w:p w14:paraId="440464FF" w14:textId="77777777" w:rsidR="00262E23" w:rsidRPr="00262E23" w:rsidRDefault="00262E23" w:rsidP="00262E23">
            <w:pPr>
              <w:rPr>
                <w:sz w:val="24"/>
                <w:szCs w:val="24"/>
              </w:rPr>
            </w:pPr>
            <w:r w:rsidRPr="00262E23">
              <w:rPr>
                <w:sz w:val="24"/>
                <w:szCs w:val="24"/>
              </w:rPr>
              <w:t xml:space="preserve">Framdriftsrapporten må godkjennes av Forskningsrådet før bevilgningen kan utbetales og/eller tilsagnet innfris, jf. punkt 3.4. </w:t>
            </w:r>
          </w:p>
          <w:p w14:paraId="77A37089" w14:textId="77777777" w:rsidR="00262E23" w:rsidRPr="00262E23" w:rsidRDefault="00262E23" w:rsidP="00262E23">
            <w:pPr>
              <w:rPr>
                <w:sz w:val="24"/>
                <w:szCs w:val="24"/>
              </w:rPr>
            </w:pPr>
            <w:r w:rsidRPr="00262E23">
              <w:rPr>
                <w:sz w:val="24"/>
                <w:szCs w:val="24"/>
              </w:rPr>
              <w:t xml:space="preserve">Vesentlige avvik skal rapporteres skriftlig til Forskningsrådet uten ugrunnet opphold. Melding om slike avvik skal ikke utsettes til framdriftsrapporteringen, jf. punkt 2.1. </w:t>
            </w:r>
          </w:p>
          <w:p w14:paraId="283CC632" w14:textId="77777777" w:rsidR="00262E23" w:rsidRPr="005F7715" w:rsidRDefault="00262E23" w:rsidP="00A63381">
            <w:pPr>
              <w:rPr>
                <w:sz w:val="24"/>
                <w:szCs w:val="24"/>
              </w:rPr>
            </w:pPr>
          </w:p>
          <w:p w14:paraId="50375E7B" w14:textId="0915FD45" w:rsidR="00BE43CE" w:rsidRDefault="006A266E" w:rsidP="00BE43C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Neste møte</w:t>
            </w:r>
          </w:p>
          <w:p w14:paraId="2BA1F08C" w14:textId="7E9791D5" w:rsidR="006A266E" w:rsidRPr="006A266E" w:rsidRDefault="006A266E" w:rsidP="00BE43CE">
            <w:pPr>
              <w:rPr>
                <w:sz w:val="24"/>
                <w:szCs w:val="24"/>
              </w:rPr>
            </w:pPr>
            <w:r w:rsidRPr="006A266E">
              <w:rPr>
                <w:sz w:val="24"/>
                <w:szCs w:val="24"/>
              </w:rPr>
              <w:t>Drammensutvalget har planlagt møte 19-20 april</w:t>
            </w:r>
            <w:r>
              <w:rPr>
                <w:sz w:val="24"/>
                <w:szCs w:val="24"/>
              </w:rPr>
              <w:t>-17</w:t>
            </w:r>
          </w:p>
          <w:p w14:paraId="72400D47" w14:textId="77777777" w:rsidR="006A266E" w:rsidRPr="006A266E" w:rsidRDefault="006A266E" w:rsidP="00BE43CE">
            <w:pPr>
              <w:rPr>
                <w:sz w:val="24"/>
                <w:szCs w:val="24"/>
              </w:rPr>
            </w:pPr>
            <w:r w:rsidRPr="006A266E">
              <w:rPr>
                <w:sz w:val="24"/>
                <w:szCs w:val="24"/>
              </w:rPr>
              <w:t xml:space="preserve">Neste møte for prosjekt </w:t>
            </w:r>
            <w:proofErr w:type="spellStart"/>
            <w:r w:rsidRPr="006A266E">
              <w:rPr>
                <w:sz w:val="24"/>
                <w:szCs w:val="24"/>
              </w:rPr>
              <w:t>Gyrofri</w:t>
            </w:r>
            <w:proofErr w:type="spellEnd"/>
            <w:r w:rsidRPr="006A266E">
              <w:rPr>
                <w:sz w:val="24"/>
                <w:szCs w:val="24"/>
              </w:rPr>
              <w:t xml:space="preserve"> settes til 21. april-17</w:t>
            </w:r>
          </w:p>
          <w:p w14:paraId="22EA7653" w14:textId="77777777" w:rsidR="006A266E" w:rsidRDefault="006A266E" w:rsidP="00BE43CE">
            <w:pPr>
              <w:rPr>
                <w:b/>
                <w:sz w:val="24"/>
                <w:szCs w:val="24"/>
                <w:u w:val="single"/>
              </w:rPr>
            </w:pPr>
          </w:p>
          <w:p w14:paraId="3D0EDF41" w14:textId="77777777" w:rsidR="006A266E" w:rsidRPr="005F7715" w:rsidRDefault="006A266E" w:rsidP="00BE43CE">
            <w:pPr>
              <w:rPr>
                <w:sz w:val="24"/>
                <w:szCs w:val="24"/>
              </w:rPr>
            </w:pPr>
          </w:p>
          <w:p w14:paraId="586C11A9" w14:textId="44EE6B2B" w:rsidR="00BE43CE" w:rsidRPr="005F7715" w:rsidRDefault="00BE43CE" w:rsidP="00BE43CE">
            <w:pPr>
              <w:rPr>
                <w:b/>
                <w:i/>
                <w:sz w:val="24"/>
                <w:szCs w:val="24"/>
              </w:rPr>
            </w:pPr>
            <w:r w:rsidRPr="005F7715">
              <w:rPr>
                <w:b/>
                <w:i/>
                <w:sz w:val="24"/>
                <w:szCs w:val="24"/>
              </w:rPr>
              <w:t>Takk for et godt møte!</w:t>
            </w:r>
          </w:p>
          <w:p w14:paraId="3DCD7A0D" w14:textId="4170368A" w:rsidR="002B7055" w:rsidRPr="005F7715" w:rsidRDefault="002B7055" w:rsidP="002B7055">
            <w:pPr>
              <w:rPr>
                <w:sz w:val="24"/>
                <w:szCs w:val="24"/>
              </w:rPr>
            </w:pPr>
          </w:p>
        </w:tc>
      </w:tr>
    </w:tbl>
    <w:p w14:paraId="3DCD7A2C" w14:textId="34D2B115" w:rsidR="00CF78BB" w:rsidRPr="005F7715" w:rsidRDefault="002B7055" w:rsidP="00CD6D3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F7715">
        <w:rPr>
          <w:rFonts w:ascii="Times New Roman" w:hAnsi="Times New Roman" w:cs="Times New Roman"/>
          <w:sz w:val="24"/>
          <w:szCs w:val="24"/>
        </w:rPr>
        <w:lastRenderedPageBreak/>
        <w:t>.*</w:t>
      </w:r>
      <w:proofErr w:type="gramEnd"/>
      <w:r w:rsidRPr="005F7715">
        <w:rPr>
          <w:rFonts w:ascii="Times New Roman" w:hAnsi="Times New Roman" w:cs="Times New Roman"/>
          <w:sz w:val="24"/>
          <w:szCs w:val="24"/>
        </w:rPr>
        <w:t xml:space="preserve">GF = </w:t>
      </w:r>
      <w:proofErr w:type="spellStart"/>
      <w:r w:rsidRPr="005F7715">
        <w:rPr>
          <w:rFonts w:ascii="Times New Roman" w:hAnsi="Times New Roman" w:cs="Times New Roman"/>
          <w:sz w:val="24"/>
          <w:szCs w:val="24"/>
        </w:rPr>
        <w:t>Gyrofri</w:t>
      </w:r>
      <w:proofErr w:type="spellEnd"/>
    </w:p>
    <w:sectPr w:rsidR="00CF78BB" w:rsidRPr="005F7715" w:rsidSect="00AC715F">
      <w:headerReference w:type="default" r:id="rId14"/>
      <w:footerReference w:type="default" r:id="rId15"/>
      <w:pgSz w:w="11907" w:h="16840" w:code="9"/>
      <w:pgMar w:top="284" w:right="1247" w:bottom="737" w:left="1247" w:header="0" w:footer="17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C09A5" w14:textId="77777777" w:rsidR="00687DFF" w:rsidRDefault="00687DFF">
      <w:pPr>
        <w:spacing w:after="0" w:line="240" w:lineRule="auto"/>
      </w:pPr>
      <w:r>
        <w:separator/>
      </w:r>
    </w:p>
  </w:endnote>
  <w:endnote w:type="continuationSeparator" w:id="0">
    <w:p w14:paraId="559FC72C" w14:textId="77777777" w:rsidR="00687DFF" w:rsidRDefault="00687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012190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DCD7A39" w14:textId="77777777" w:rsidR="00765050" w:rsidRDefault="00765050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743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743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CD7A3A" w14:textId="77777777" w:rsidR="00765050" w:rsidRDefault="0076505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D04CA" w14:textId="77777777" w:rsidR="00687DFF" w:rsidRDefault="00687DFF">
      <w:pPr>
        <w:spacing w:after="0" w:line="240" w:lineRule="auto"/>
      </w:pPr>
      <w:r>
        <w:separator/>
      </w:r>
    </w:p>
  </w:footnote>
  <w:footnote w:type="continuationSeparator" w:id="0">
    <w:p w14:paraId="0663513D" w14:textId="77777777" w:rsidR="00687DFF" w:rsidRDefault="00687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15" w:type="dxa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3"/>
      <w:gridCol w:w="5342"/>
    </w:tblGrid>
    <w:tr w:rsidR="002B00F2" w:rsidRPr="005C092A" w14:paraId="3DCD7A37" w14:textId="77777777" w:rsidTr="00AC715F">
      <w:tc>
        <w:tcPr>
          <w:tcW w:w="5173" w:type="dxa"/>
        </w:tcPr>
        <w:p w14:paraId="3DCD7A35" w14:textId="77777777" w:rsidR="002B00F2" w:rsidRDefault="002B00F2">
          <w:pPr>
            <w:tabs>
              <w:tab w:val="left" w:pos="1191"/>
              <w:tab w:val="left" w:pos="2495"/>
              <w:tab w:val="left" w:pos="3799"/>
              <w:tab w:val="left" w:pos="5103"/>
              <w:tab w:val="left" w:pos="6407"/>
              <w:tab w:val="left" w:pos="7711"/>
              <w:tab w:val="left" w:pos="9015"/>
              <w:tab w:val="left" w:pos="10319"/>
            </w:tabs>
          </w:pPr>
        </w:p>
      </w:tc>
      <w:tc>
        <w:tcPr>
          <w:tcW w:w="5342" w:type="dxa"/>
        </w:tcPr>
        <w:p w14:paraId="3DCD7A36" w14:textId="77777777" w:rsidR="002B00F2" w:rsidRPr="005C092A" w:rsidRDefault="002B00F2" w:rsidP="00AC715F">
          <w:pPr>
            <w:tabs>
              <w:tab w:val="left" w:pos="1191"/>
              <w:tab w:val="left" w:pos="2495"/>
              <w:tab w:val="left" w:pos="3799"/>
              <w:tab w:val="left" w:pos="5103"/>
              <w:tab w:val="left" w:pos="6407"/>
              <w:tab w:val="left" w:pos="7711"/>
              <w:tab w:val="left" w:pos="9015"/>
              <w:tab w:val="left" w:pos="10319"/>
            </w:tabs>
            <w:rPr>
              <w:lang w:val="en-US"/>
            </w:rPr>
          </w:pPr>
        </w:p>
      </w:tc>
    </w:tr>
  </w:tbl>
  <w:p w14:paraId="3DCD7A38" w14:textId="77777777" w:rsidR="002B00F2" w:rsidRDefault="002B00F2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D1"/>
    <w:multiLevelType w:val="hybridMultilevel"/>
    <w:tmpl w:val="DC82E5AA"/>
    <w:lvl w:ilvl="0" w:tplc="0414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152E07"/>
    <w:multiLevelType w:val="hybridMultilevel"/>
    <w:tmpl w:val="F2BCB14A"/>
    <w:lvl w:ilvl="0" w:tplc="17EAC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26B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FAC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5C1B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929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C6D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4B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7EA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228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FF0827"/>
    <w:multiLevelType w:val="hybridMultilevel"/>
    <w:tmpl w:val="D01692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65FB8"/>
    <w:multiLevelType w:val="hybridMultilevel"/>
    <w:tmpl w:val="A41E9688"/>
    <w:lvl w:ilvl="0" w:tplc="B7B8A738">
      <w:start w:val="1"/>
      <w:numFmt w:val="bullet"/>
      <w:lvlText w:val="-"/>
      <w:lvlJc w:val="left"/>
      <w:pPr>
        <w:ind w:left="85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0CCF1046"/>
    <w:multiLevelType w:val="hybridMultilevel"/>
    <w:tmpl w:val="DD827742"/>
    <w:lvl w:ilvl="0" w:tplc="B35A3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EC0F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885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D81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8CE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8A3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54C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C6F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902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704690"/>
    <w:multiLevelType w:val="hybridMultilevel"/>
    <w:tmpl w:val="844848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77702"/>
    <w:multiLevelType w:val="hybridMultilevel"/>
    <w:tmpl w:val="DC82E5AA"/>
    <w:lvl w:ilvl="0" w:tplc="0414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632EFE"/>
    <w:multiLevelType w:val="hybridMultilevel"/>
    <w:tmpl w:val="E7FA062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BE1445"/>
    <w:multiLevelType w:val="hybridMultilevel"/>
    <w:tmpl w:val="A992DB52"/>
    <w:lvl w:ilvl="0" w:tplc="8192610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B525C0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69A36A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AB266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12CF05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DB2C35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F54DC6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14E62C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8F00D7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119B16DD"/>
    <w:multiLevelType w:val="hybridMultilevel"/>
    <w:tmpl w:val="328ED12E"/>
    <w:lvl w:ilvl="0" w:tplc="48C2AFB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0B6413"/>
    <w:multiLevelType w:val="hybridMultilevel"/>
    <w:tmpl w:val="DC82E5AA"/>
    <w:lvl w:ilvl="0" w:tplc="0414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21E40C7"/>
    <w:multiLevelType w:val="hybridMultilevel"/>
    <w:tmpl w:val="B48287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6D1A63"/>
    <w:multiLevelType w:val="hybridMultilevel"/>
    <w:tmpl w:val="12A459D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CD2F63"/>
    <w:multiLevelType w:val="hybridMultilevel"/>
    <w:tmpl w:val="1D7A27EC"/>
    <w:lvl w:ilvl="0" w:tplc="D68C409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8014C"/>
    <w:multiLevelType w:val="hybridMultilevel"/>
    <w:tmpl w:val="F294C55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00EBE"/>
    <w:multiLevelType w:val="hybridMultilevel"/>
    <w:tmpl w:val="854AD9E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D67E13"/>
    <w:multiLevelType w:val="hybridMultilevel"/>
    <w:tmpl w:val="045ECABE"/>
    <w:lvl w:ilvl="0" w:tplc="70D653C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636A438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A6A0C2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98BA96E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D80CF4F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E28589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8E24840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 w:tplc="4A60954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FC29C7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abstractNum w:abstractNumId="17" w15:restartNumberingAfterBreak="0">
    <w:nsid w:val="2F22557C"/>
    <w:multiLevelType w:val="hybridMultilevel"/>
    <w:tmpl w:val="DA78C6C6"/>
    <w:lvl w:ilvl="0" w:tplc="E370C2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444B6"/>
    <w:multiLevelType w:val="hybridMultilevel"/>
    <w:tmpl w:val="558C6BB8"/>
    <w:lvl w:ilvl="0" w:tplc="3D147C1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D6F5B"/>
    <w:multiLevelType w:val="hybridMultilevel"/>
    <w:tmpl w:val="B1FA546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56D0C"/>
    <w:multiLevelType w:val="hybridMultilevel"/>
    <w:tmpl w:val="E612F8A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A53BD"/>
    <w:multiLevelType w:val="hybridMultilevel"/>
    <w:tmpl w:val="5DA852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26333A"/>
    <w:multiLevelType w:val="hybridMultilevel"/>
    <w:tmpl w:val="E062AD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71880"/>
    <w:multiLevelType w:val="hybridMultilevel"/>
    <w:tmpl w:val="30CEB39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60639"/>
    <w:multiLevelType w:val="hybridMultilevel"/>
    <w:tmpl w:val="B6682B1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142073"/>
    <w:multiLevelType w:val="hybridMultilevel"/>
    <w:tmpl w:val="29D407CA"/>
    <w:lvl w:ilvl="0" w:tplc="34DA1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B28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DC6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EC1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72F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84B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3C5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5C9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FEA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7571BDF"/>
    <w:multiLevelType w:val="hybridMultilevel"/>
    <w:tmpl w:val="CFA0CB08"/>
    <w:lvl w:ilvl="0" w:tplc="AE44F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5E5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A06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34D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25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722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20D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28A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3E0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99C35EA"/>
    <w:multiLevelType w:val="hybridMultilevel"/>
    <w:tmpl w:val="3790E20A"/>
    <w:lvl w:ilvl="0" w:tplc="3D147C12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6A496E"/>
    <w:multiLevelType w:val="hybridMultilevel"/>
    <w:tmpl w:val="7F542442"/>
    <w:lvl w:ilvl="0" w:tplc="5F829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ECB60E">
      <w:start w:val="1346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4E1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7A8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924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929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F2F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D0C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4C7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C7D1B27"/>
    <w:multiLevelType w:val="hybridMultilevel"/>
    <w:tmpl w:val="CF96551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EA0171"/>
    <w:multiLevelType w:val="hybridMultilevel"/>
    <w:tmpl w:val="E128734C"/>
    <w:lvl w:ilvl="0" w:tplc="A8287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8E428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D24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C29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D48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484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A69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948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3A8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C336019"/>
    <w:multiLevelType w:val="hybridMultilevel"/>
    <w:tmpl w:val="D20E1AC0"/>
    <w:lvl w:ilvl="0" w:tplc="E6A04D9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CC70A8"/>
    <w:multiLevelType w:val="hybridMultilevel"/>
    <w:tmpl w:val="66FC63A6"/>
    <w:lvl w:ilvl="0" w:tplc="3D147C12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B7441E"/>
    <w:multiLevelType w:val="hybridMultilevel"/>
    <w:tmpl w:val="D2382BAA"/>
    <w:lvl w:ilvl="0" w:tplc="65200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F44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389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A65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E4F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5CF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7C4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C84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E3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39B01CC"/>
    <w:multiLevelType w:val="hybridMultilevel"/>
    <w:tmpl w:val="C76AB52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A47F2F"/>
    <w:multiLevelType w:val="hybridMultilevel"/>
    <w:tmpl w:val="DC82E5AA"/>
    <w:lvl w:ilvl="0" w:tplc="0414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DB50028"/>
    <w:multiLevelType w:val="hybridMultilevel"/>
    <w:tmpl w:val="6B7C0204"/>
    <w:lvl w:ilvl="0" w:tplc="E6A04D96">
      <w:start w:val="2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FDB7769"/>
    <w:multiLevelType w:val="hybridMultilevel"/>
    <w:tmpl w:val="DC82E5AA"/>
    <w:lvl w:ilvl="0" w:tplc="0414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1965610"/>
    <w:multiLevelType w:val="hybridMultilevel"/>
    <w:tmpl w:val="C59218EA"/>
    <w:lvl w:ilvl="0" w:tplc="17E4D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AA6DD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A23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629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BCA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A2D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F0D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A2B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341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1B92847"/>
    <w:multiLevelType w:val="hybridMultilevel"/>
    <w:tmpl w:val="E7D0C0DE"/>
    <w:lvl w:ilvl="0" w:tplc="BA9CA7E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472C6F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374604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8ACE08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E06F5A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FFE6AA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CA294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F780AB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16059C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0" w15:restartNumberingAfterBreak="0">
    <w:nsid w:val="72BA144C"/>
    <w:multiLevelType w:val="hybridMultilevel"/>
    <w:tmpl w:val="C2442332"/>
    <w:lvl w:ilvl="0" w:tplc="441A1908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1" w15:restartNumberingAfterBreak="0">
    <w:nsid w:val="77A71BD8"/>
    <w:multiLevelType w:val="hybridMultilevel"/>
    <w:tmpl w:val="DA44DC6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8C5294"/>
    <w:multiLevelType w:val="hybridMultilevel"/>
    <w:tmpl w:val="60A052D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E319E7"/>
    <w:multiLevelType w:val="hybridMultilevel"/>
    <w:tmpl w:val="D8C8EE0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E329C3"/>
    <w:multiLevelType w:val="hybridMultilevel"/>
    <w:tmpl w:val="B1FA546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3"/>
  </w:num>
  <w:num w:numId="4">
    <w:abstractNumId w:val="40"/>
  </w:num>
  <w:num w:numId="5">
    <w:abstractNumId w:val="44"/>
  </w:num>
  <w:num w:numId="6">
    <w:abstractNumId w:val="19"/>
  </w:num>
  <w:num w:numId="7">
    <w:abstractNumId w:val="42"/>
  </w:num>
  <w:num w:numId="8">
    <w:abstractNumId w:val="14"/>
  </w:num>
  <w:num w:numId="9">
    <w:abstractNumId w:val="41"/>
  </w:num>
  <w:num w:numId="10">
    <w:abstractNumId w:val="23"/>
  </w:num>
  <w:num w:numId="11">
    <w:abstractNumId w:val="21"/>
  </w:num>
  <w:num w:numId="12">
    <w:abstractNumId w:val="2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0"/>
  </w:num>
  <w:num w:numId="16">
    <w:abstractNumId w:val="37"/>
  </w:num>
  <w:num w:numId="17">
    <w:abstractNumId w:val="10"/>
  </w:num>
  <w:num w:numId="18">
    <w:abstractNumId w:val="6"/>
  </w:num>
  <w:num w:numId="19">
    <w:abstractNumId w:val="34"/>
  </w:num>
  <w:num w:numId="20">
    <w:abstractNumId w:val="28"/>
  </w:num>
  <w:num w:numId="21">
    <w:abstractNumId w:val="11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5"/>
  </w:num>
  <w:num w:numId="26">
    <w:abstractNumId w:val="4"/>
  </w:num>
  <w:num w:numId="27">
    <w:abstractNumId w:val="1"/>
  </w:num>
  <w:num w:numId="28">
    <w:abstractNumId w:val="8"/>
  </w:num>
  <w:num w:numId="29">
    <w:abstractNumId w:val="16"/>
  </w:num>
  <w:num w:numId="30">
    <w:abstractNumId w:val="39"/>
  </w:num>
  <w:num w:numId="31">
    <w:abstractNumId w:val="27"/>
  </w:num>
  <w:num w:numId="32">
    <w:abstractNumId w:val="32"/>
  </w:num>
  <w:num w:numId="33">
    <w:abstractNumId w:val="18"/>
  </w:num>
  <w:num w:numId="34">
    <w:abstractNumId w:val="12"/>
  </w:num>
  <w:num w:numId="35">
    <w:abstractNumId w:val="43"/>
  </w:num>
  <w:num w:numId="36">
    <w:abstractNumId w:val="15"/>
  </w:num>
  <w:num w:numId="37">
    <w:abstractNumId w:val="24"/>
  </w:num>
  <w:num w:numId="38">
    <w:abstractNumId w:val="7"/>
  </w:num>
  <w:num w:numId="39">
    <w:abstractNumId w:val="9"/>
  </w:num>
  <w:num w:numId="40">
    <w:abstractNumId w:val="25"/>
  </w:num>
  <w:num w:numId="41">
    <w:abstractNumId w:val="31"/>
  </w:num>
  <w:num w:numId="42">
    <w:abstractNumId w:val="36"/>
  </w:num>
  <w:num w:numId="43">
    <w:abstractNumId w:val="33"/>
  </w:num>
  <w:num w:numId="44">
    <w:abstractNumId w:val="30"/>
  </w:num>
  <w:num w:numId="45">
    <w:abstractNumId w:val="38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D1"/>
    <w:rsid w:val="00014BEB"/>
    <w:rsid w:val="00017215"/>
    <w:rsid w:val="000205D1"/>
    <w:rsid w:val="00032EBA"/>
    <w:rsid w:val="00041F61"/>
    <w:rsid w:val="00043AF2"/>
    <w:rsid w:val="00050669"/>
    <w:rsid w:val="0006194A"/>
    <w:rsid w:val="00062CCA"/>
    <w:rsid w:val="0009389D"/>
    <w:rsid w:val="000970D8"/>
    <w:rsid w:val="000B1B0F"/>
    <w:rsid w:val="000C7D5C"/>
    <w:rsid w:val="0013309D"/>
    <w:rsid w:val="001A223D"/>
    <w:rsid w:val="001D1601"/>
    <w:rsid w:val="00211D61"/>
    <w:rsid w:val="00214149"/>
    <w:rsid w:val="00262E23"/>
    <w:rsid w:val="00271F89"/>
    <w:rsid w:val="0029776F"/>
    <w:rsid w:val="002A3A27"/>
    <w:rsid w:val="002B00F2"/>
    <w:rsid w:val="002B086C"/>
    <w:rsid w:val="002B7055"/>
    <w:rsid w:val="002D5D18"/>
    <w:rsid w:val="002E11B8"/>
    <w:rsid w:val="00301DAB"/>
    <w:rsid w:val="003304D7"/>
    <w:rsid w:val="003544A4"/>
    <w:rsid w:val="0037371E"/>
    <w:rsid w:val="00374727"/>
    <w:rsid w:val="00375476"/>
    <w:rsid w:val="003974EF"/>
    <w:rsid w:val="003A59CA"/>
    <w:rsid w:val="003D1FB1"/>
    <w:rsid w:val="003F2F83"/>
    <w:rsid w:val="00401582"/>
    <w:rsid w:val="00414513"/>
    <w:rsid w:val="004373BB"/>
    <w:rsid w:val="00441E5F"/>
    <w:rsid w:val="004629B6"/>
    <w:rsid w:val="004A01B7"/>
    <w:rsid w:val="004E01EE"/>
    <w:rsid w:val="004E1B15"/>
    <w:rsid w:val="0053659F"/>
    <w:rsid w:val="00555E37"/>
    <w:rsid w:val="00557D18"/>
    <w:rsid w:val="005C518F"/>
    <w:rsid w:val="005C7D5D"/>
    <w:rsid w:val="005F7715"/>
    <w:rsid w:val="00625170"/>
    <w:rsid w:val="0062537D"/>
    <w:rsid w:val="00625D14"/>
    <w:rsid w:val="00687DFF"/>
    <w:rsid w:val="0069214B"/>
    <w:rsid w:val="00692493"/>
    <w:rsid w:val="006A266E"/>
    <w:rsid w:val="006A2B9C"/>
    <w:rsid w:val="006A30AE"/>
    <w:rsid w:val="006B5A84"/>
    <w:rsid w:val="006C494D"/>
    <w:rsid w:val="00721C7A"/>
    <w:rsid w:val="00722E39"/>
    <w:rsid w:val="007244A5"/>
    <w:rsid w:val="007244B0"/>
    <w:rsid w:val="00765050"/>
    <w:rsid w:val="00784675"/>
    <w:rsid w:val="007F15C9"/>
    <w:rsid w:val="00806C15"/>
    <w:rsid w:val="00824653"/>
    <w:rsid w:val="0082699A"/>
    <w:rsid w:val="00832BA4"/>
    <w:rsid w:val="008800A1"/>
    <w:rsid w:val="00893A61"/>
    <w:rsid w:val="00897552"/>
    <w:rsid w:val="008A01CE"/>
    <w:rsid w:val="008A7500"/>
    <w:rsid w:val="008B2F8A"/>
    <w:rsid w:val="008C192C"/>
    <w:rsid w:val="008C610D"/>
    <w:rsid w:val="0093100A"/>
    <w:rsid w:val="00962AE5"/>
    <w:rsid w:val="00966030"/>
    <w:rsid w:val="009E02D1"/>
    <w:rsid w:val="009E2D0D"/>
    <w:rsid w:val="00A05509"/>
    <w:rsid w:val="00A42924"/>
    <w:rsid w:val="00A45574"/>
    <w:rsid w:val="00A63381"/>
    <w:rsid w:val="00A705DB"/>
    <w:rsid w:val="00A95E1E"/>
    <w:rsid w:val="00AA5730"/>
    <w:rsid w:val="00AC1091"/>
    <w:rsid w:val="00AC715F"/>
    <w:rsid w:val="00AE53C3"/>
    <w:rsid w:val="00AF7F7C"/>
    <w:rsid w:val="00B25C04"/>
    <w:rsid w:val="00B8003F"/>
    <w:rsid w:val="00B86756"/>
    <w:rsid w:val="00B875F8"/>
    <w:rsid w:val="00B9332C"/>
    <w:rsid w:val="00BB4716"/>
    <w:rsid w:val="00BD50CA"/>
    <w:rsid w:val="00BE43CE"/>
    <w:rsid w:val="00BE4424"/>
    <w:rsid w:val="00C24F1F"/>
    <w:rsid w:val="00C47435"/>
    <w:rsid w:val="00C953B0"/>
    <w:rsid w:val="00C97443"/>
    <w:rsid w:val="00CC2FF4"/>
    <w:rsid w:val="00CC41D0"/>
    <w:rsid w:val="00CC625D"/>
    <w:rsid w:val="00CD6D3C"/>
    <w:rsid w:val="00CF6A4B"/>
    <w:rsid w:val="00CF78BB"/>
    <w:rsid w:val="00D11D1E"/>
    <w:rsid w:val="00D214B9"/>
    <w:rsid w:val="00D36710"/>
    <w:rsid w:val="00D53A85"/>
    <w:rsid w:val="00D61C1C"/>
    <w:rsid w:val="00D63C99"/>
    <w:rsid w:val="00D7330C"/>
    <w:rsid w:val="00D7453B"/>
    <w:rsid w:val="00D8465F"/>
    <w:rsid w:val="00DA369C"/>
    <w:rsid w:val="00DC5D97"/>
    <w:rsid w:val="00DE6D2D"/>
    <w:rsid w:val="00DF356D"/>
    <w:rsid w:val="00E07B22"/>
    <w:rsid w:val="00E16EED"/>
    <w:rsid w:val="00E26A13"/>
    <w:rsid w:val="00E27EBE"/>
    <w:rsid w:val="00E502D5"/>
    <w:rsid w:val="00E54BDF"/>
    <w:rsid w:val="00E63684"/>
    <w:rsid w:val="00EA39CE"/>
    <w:rsid w:val="00EF25C5"/>
    <w:rsid w:val="00F51D6C"/>
    <w:rsid w:val="00F74A4F"/>
    <w:rsid w:val="00FB0EE5"/>
    <w:rsid w:val="00F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D79E9"/>
  <w15:docId w15:val="{FF5CC4F1-227F-4006-960E-36AB47A5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9E02D1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1"/>
      <w:szCs w:val="20"/>
    </w:rPr>
  </w:style>
  <w:style w:type="character" w:customStyle="1" w:styleId="TopptekstTegn">
    <w:name w:val="Topptekst Tegn"/>
    <w:basedOn w:val="Standardskriftforavsnitt"/>
    <w:link w:val="Topptekst"/>
    <w:rsid w:val="009E02D1"/>
    <w:rPr>
      <w:rFonts w:ascii="Arial" w:eastAsia="Times New Roman" w:hAnsi="Arial" w:cs="Times New Roman"/>
      <w:sz w:val="21"/>
      <w:szCs w:val="20"/>
    </w:rPr>
  </w:style>
  <w:style w:type="table" w:styleId="Tabellrutenett">
    <w:name w:val="Table Grid"/>
    <w:basedOn w:val="Vanligtabell"/>
    <w:uiPriority w:val="59"/>
    <w:rsid w:val="009E0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93A61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21"/>
      <w:szCs w:val="20"/>
    </w:rPr>
  </w:style>
  <w:style w:type="character" w:styleId="Hyperkobling">
    <w:name w:val="Hyperlink"/>
    <w:basedOn w:val="Standardskriftforavsnitt"/>
    <w:uiPriority w:val="99"/>
    <w:unhideWhenUsed/>
    <w:rsid w:val="00E16EED"/>
    <w:rPr>
      <w:color w:val="0000FF" w:themeColor="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765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65050"/>
  </w:style>
  <w:style w:type="character" w:styleId="Fulgthyperkobling">
    <w:name w:val="FollowedHyperlink"/>
    <w:basedOn w:val="Standardskriftforavsnitt"/>
    <w:uiPriority w:val="99"/>
    <w:semiHidden/>
    <w:unhideWhenUsed/>
    <w:rsid w:val="00BE4424"/>
    <w:rPr>
      <w:color w:val="800080" w:themeColor="followedHyperlink"/>
      <w:u w:val="single"/>
    </w:rPr>
  </w:style>
  <w:style w:type="character" w:styleId="Sterk">
    <w:name w:val="Strong"/>
    <w:basedOn w:val="Standardskriftforavsnitt"/>
    <w:uiPriority w:val="22"/>
    <w:qFormat/>
    <w:rsid w:val="00B867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2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19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2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0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9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4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3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0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6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0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5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5409">
          <w:marLeft w:val="547"/>
          <w:marRight w:val="0"/>
          <w:marTop w:val="77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1818">
          <w:marLeft w:val="1166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857">
          <w:marLeft w:val="1166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185">
          <w:marLeft w:val="1166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563">
          <w:marLeft w:val="1166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9680">
          <w:marLeft w:val="1166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4185">
          <w:marLeft w:val="1166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5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27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83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9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7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5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8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5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6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27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52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9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8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0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0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12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7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14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73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03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23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9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8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1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548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358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071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674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644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509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601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716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25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1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gyrofri.no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ferat VFK" ma:contentTypeID="0x010100744593040E8D984E9C17E0488DFDAFB70086FE7C7D2610934984E5F3C2A5F1DF83" ma:contentTypeVersion="15" ma:contentTypeDescription="Referat med VFKs stiler - punkter for oppfølging" ma:contentTypeScope="" ma:versionID="8d1a7756af64e0f78e56747dfe85ecb0">
  <xsd:schema xmlns:xsd="http://www.w3.org/2001/XMLSchema" xmlns:xs="http://www.w3.org/2001/XMLSchema" xmlns:p="http://schemas.microsoft.com/office/2006/metadata/properties" xmlns:ns2="1035ec43-ecc5-41ed-b823-4b902fff788d" targetNamespace="http://schemas.microsoft.com/office/2006/metadata/properties" ma:root="true" ma:fieldsID="62e8045d07c86e4b79659caebb810eef" ns2:_="">
    <xsd:import namespace="1035ec43-ecc5-41ed-b823-4b902fff788d"/>
    <xsd:element name="properties">
      <xsd:complexType>
        <xsd:sequence>
          <xsd:element name="documentManagement">
            <xsd:complexType>
              <xsd:all>
                <xsd:element ref="ns2:dbc2952b64464eb6befcc240cf63eba2" minOccurs="0"/>
                <xsd:element ref="ns2:TaxCatchAll" minOccurs="0"/>
                <xsd:element ref="ns2:TaxCatchAllLabel" minOccurs="0"/>
                <xsd:element ref="ns2:c24ec9bbeb5a4304b84d72db6ca32214" minOccurs="0"/>
                <xsd:element ref="ns2:ec327912718642c1b75e15d85a02bec5" minOccurs="0"/>
                <xsd:element ref="ns2: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5ec43-ecc5-41ed-b823-4b902fff788d" elementFormDefault="qualified">
    <xsd:import namespace="http://schemas.microsoft.com/office/2006/documentManagement/types"/>
    <xsd:import namespace="http://schemas.microsoft.com/office/infopath/2007/PartnerControls"/>
    <xsd:element name="dbc2952b64464eb6befcc240cf63eba2" ma:index="8" nillable="true" ma:taxonomy="true" ma:internalName="dbc2952b64464eb6befcc240cf63eba2" ma:taxonomyFieldName="Fagomr_x00e5_der" ma:displayName="Fagområder" ma:default="" ma:fieldId="{dbc2952b-6446-4eb6-befc-c240cf63eba2}" ma:taxonomyMulti="true" ma:sspId="ee7fd838-b7a9-433e-a72c-47b8500ab687" ma:termSetId="925b64c9-62bf-4d71-aad0-7ae4c59e8b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ed03ea1c-5838-4a31-a19c-eb9547b23b91}" ma:internalName="TaxCatchAll" ma:showField="CatchAllData" ma:web="f2cf331c-47b9-43ef-9037-ff1222ff1a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ed03ea1c-5838-4a31-a19c-eb9547b23b91}" ma:internalName="TaxCatchAllLabel" ma:readOnly="true" ma:showField="CatchAllDataLabel" ma:web="f2cf331c-47b9-43ef-9037-ff1222ff1a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24ec9bbeb5a4304b84d72db6ca32214" ma:index="12" nillable="true" ma:taxonomy="true" ma:internalName="c24ec9bbeb5a4304b84d72db6ca32214" ma:taxonomyFieldName="M_x00e5_lgruppe" ma:displayName="Målgruppe" ma:default="" ma:fieldId="{c24ec9bb-eb5a-4304-b84d-72db6ca32214}" ma:taxonomyMulti="true" ma:sspId="ee7fd838-b7a9-433e-a72c-47b8500ab687" ma:termSetId="022b01a9-9c12-4345-88d8-4cc577e143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327912718642c1b75e15d85a02bec5" ma:index="14" nillable="true" ma:taxonomy="true" ma:internalName="ec327912718642c1b75e15d85a02bec5" ma:taxonomyFieldName="M_x00f8_ter_x0020_og_x0020_utvalg" ma:displayName="Møter og utvalg" ma:default="" ma:fieldId="{ec327912-7186-42c1-b75e-15d85a02bec5}" ma:taxonomyMulti="true" ma:sspId="ee7fd838-b7a9-433e-a72c-47b8500ab687" ma:termSetId="380154fd-dd55-4234-9145-1b6389331e7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to" ma:index="16" nillable="true" ma:displayName="Dato" ma:format="DateOnly" ma:internalName="Dato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bc2952b64464eb6befcc240cf63eba2 xmlns="1035ec43-ecc5-41ed-b823-4b902fff788d">
      <Terms xmlns="http://schemas.microsoft.com/office/infopath/2007/PartnerControls"/>
    </dbc2952b64464eb6befcc240cf63eba2>
    <TaxCatchAll xmlns="1035ec43-ecc5-41ed-b823-4b902fff788d"/>
    <c24ec9bbeb5a4304b84d72db6ca32214 xmlns="1035ec43-ecc5-41ed-b823-4b902fff788d">
      <Terms xmlns="http://schemas.microsoft.com/office/infopath/2007/PartnerControls"/>
    </c24ec9bbeb5a4304b84d72db6ca32214>
    <ec327912718642c1b75e15d85a02bec5 xmlns="1035ec43-ecc5-41ed-b823-4b902fff788d">
      <Terms xmlns="http://schemas.microsoft.com/office/infopath/2007/PartnerControls"/>
    </ec327912718642c1b75e15d85a02bec5>
    <Dato xmlns="1035ec43-ecc5-41ed-b823-4b902fff788d" xsi:nil="true"/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haredContentType xmlns="Microsoft.SharePoint.Taxonomy.ContentTypeSync" SourceId="ee7fd838-b7a9-433e-a72c-47b8500ab687" ContentTypeId="0x010100744593040E8D984E9C17E0488DFDAFB7" PreviousValue="false"/>
</file>

<file path=customXml/itemProps1.xml><?xml version="1.0" encoding="utf-8"?>
<ds:datastoreItem xmlns:ds="http://schemas.openxmlformats.org/officeDocument/2006/customXml" ds:itemID="{28BD06EB-C6D3-4FC0-ABEC-0AA6DDC8F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35ec43-ecc5-41ed-b823-4b902fff7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8E6DC6-83A3-4096-A48C-C1C8B61648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FA93BF-7348-4476-8FB9-ADEC923C19D3}">
  <ds:schemaRefs>
    <ds:schemaRef ds:uri="http://schemas.microsoft.com/office/2006/metadata/properties"/>
    <ds:schemaRef ds:uri="http://schemas.microsoft.com/office/infopath/2007/PartnerControls"/>
    <ds:schemaRef ds:uri="1035ec43-ecc5-41ed-b823-4b902fff788d"/>
  </ds:schemaRefs>
</ds:datastoreItem>
</file>

<file path=customXml/itemProps4.xml><?xml version="1.0" encoding="utf-8"?>
<ds:datastoreItem xmlns:ds="http://schemas.openxmlformats.org/officeDocument/2006/customXml" ds:itemID="{DDC5174C-9B0D-498A-9934-CD4B09CF358F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C37F862-D01C-4CFF-B16B-129FD6FE4537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982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for referat</vt:lpstr>
    </vt:vector>
  </TitlesOfParts>
  <Company>Vestfold Fylkeskommune</Company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referat</dc:title>
  <dc:creator>Anita Jørgensen</dc:creator>
  <cp:lastModifiedBy>Agnes Hov Bjellvåg</cp:lastModifiedBy>
  <cp:revision>21</cp:revision>
  <cp:lastPrinted>2013-02-07T15:25:00Z</cp:lastPrinted>
  <dcterms:created xsi:type="dcterms:W3CDTF">2016-12-20T17:52:00Z</dcterms:created>
  <dcterms:modified xsi:type="dcterms:W3CDTF">2016-12-20T19:09:00Z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0x010100744593040E8D984E9C17E0488DFDAFB70086FE7C7D2610934984E5F3C2A5F1DF83</vt:lpwstr>
  </property>
  <property fmtid="{D5CDD505-2E9C-101B-9397-08002B2CF9AE}" pid="3" name="Order">
    <vt:r8>900</vt:r8>
  </property>
  <property fmtid="{D5CDD505-2E9C-101B-9397-08002B2CF9AE}" pid="4" name="Fagområder">
    <vt:lpwstr/>
  </property>
  <property fmtid="{D5CDD505-2E9C-101B-9397-08002B2CF9AE}" pid="5" name="Møter og utvalg">
    <vt:lpwstr/>
  </property>
  <property fmtid="{D5CDD505-2E9C-101B-9397-08002B2CF9AE}" pid="6" name="xd_ProgID">
    <vt:lpwstr/>
  </property>
  <property fmtid="{D5CDD505-2E9C-101B-9397-08002B2CF9AE}" pid="7" name="Målgruppe">
    <vt:lpwstr/>
  </property>
  <property fmtid="{D5CDD505-2E9C-101B-9397-08002B2CF9AE}" pid="8" name="Møtedato">
    <vt:filetime>2013-02-05T23:00:00Z</vt:filetime>
  </property>
  <property fmtid="{D5CDD505-2E9C-101B-9397-08002B2CF9AE}" pid="9" name="TemplateUrl">
    <vt:lpwstr/>
  </property>
</Properties>
</file>